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62204" w14:textId="093FB2FD" w:rsidR="00630821" w:rsidRPr="002C7B61" w:rsidRDefault="001D1D15" w:rsidP="003B48F0">
      <w:pPr>
        <w:widowControl w:val="0"/>
        <w:suppressAutoHyphens/>
        <w:autoSpaceDE w:val="0"/>
        <w:spacing w:after="0" w:line="360" w:lineRule="auto"/>
        <w:jc w:val="center"/>
        <w:rPr>
          <w:rFonts w:cstheme="minorHAnsi"/>
          <w:b/>
          <w:bCs/>
          <w:sz w:val="26"/>
          <w:szCs w:val="26"/>
        </w:rPr>
      </w:pPr>
      <w:r w:rsidRPr="002C7B61">
        <w:rPr>
          <w:rFonts w:cstheme="minorHAnsi"/>
          <w:b/>
          <w:bCs/>
          <w:sz w:val="26"/>
          <w:szCs w:val="26"/>
        </w:rPr>
        <w:t>Ankieta monitorująca wdrażanie LSR</w:t>
      </w:r>
    </w:p>
    <w:p w14:paraId="1A1B03E3" w14:textId="77777777" w:rsidR="00584604" w:rsidRPr="002C7B61" w:rsidRDefault="00966BB0" w:rsidP="003B48F0">
      <w:pPr>
        <w:widowControl w:val="0"/>
        <w:suppressAutoHyphens/>
        <w:autoSpaceDE w:val="0"/>
        <w:spacing w:after="0" w:line="360" w:lineRule="auto"/>
        <w:jc w:val="center"/>
        <w:rPr>
          <w:rFonts w:cstheme="minorHAnsi"/>
          <w:sz w:val="24"/>
          <w:szCs w:val="24"/>
        </w:rPr>
      </w:pPr>
      <w:r w:rsidRPr="002C7B61">
        <w:rPr>
          <w:rFonts w:cstheme="minorHAnsi"/>
          <w:sz w:val="24"/>
          <w:szCs w:val="24"/>
        </w:rPr>
        <w:t xml:space="preserve">Ankieta służy monitorowaniu realizacji postępów wdrażania </w:t>
      </w:r>
    </w:p>
    <w:p w14:paraId="24C0148D" w14:textId="77E1371E" w:rsidR="00584604" w:rsidRPr="002C7B61" w:rsidRDefault="00966BB0" w:rsidP="003B48F0">
      <w:pPr>
        <w:widowControl w:val="0"/>
        <w:suppressAutoHyphens/>
        <w:autoSpaceDE w:val="0"/>
        <w:spacing w:after="0" w:line="360" w:lineRule="auto"/>
        <w:jc w:val="center"/>
        <w:rPr>
          <w:rFonts w:cstheme="minorHAnsi"/>
          <w:sz w:val="24"/>
          <w:szCs w:val="24"/>
        </w:rPr>
      </w:pPr>
      <w:r w:rsidRPr="002C7B61">
        <w:rPr>
          <w:rFonts w:cstheme="minorHAnsi"/>
          <w:sz w:val="24"/>
          <w:szCs w:val="24"/>
        </w:rPr>
        <w:t xml:space="preserve">Lokalnej Strategii Rozwoju na lata 2021-2027 </w:t>
      </w:r>
      <w:r w:rsidR="00FB2EDA" w:rsidRPr="002C7B61">
        <w:rPr>
          <w:rFonts w:cstheme="minorHAnsi"/>
          <w:sz w:val="24"/>
          <w:szCs w:val="24"/>
        </w:rPr>
        <w:t>Lokalnej Grupy Działania „Kaszubska Droga”.</w:t>
      </w:r>
      <w:r w:rsidR="00E314B9" w:rsidRPr="002C7B61">
        <w:rPr>
          <w:rFonts w:cstheme="minorHAnsi"/>
          <w:sz w:val="24"/>
          <w:szCs w:val="24"/>
        </w:rPr>
        <w:t xml:space="preserve"> </w:t>
      </w:r>
    </w:p>
    <w:p w14:paraId="75060806" w14:textId="77777777" w:rsidR="00584604" w:rsidRPr="002C7B61" w:rsidRDefault="00966BB0" w:rsidP="003B48F0">
      <w:pPr>
        <w:widowControl w:val="0"/>
        <w:suppressAutoHyphens/>
        <w:autoSpaceDE w:val="0"/>
        <w:spacing w:after="0" w:line="360" w:lineRule="auto"/>
        <w:jc w:val="center"/>
        <w:rPr>
          <w:rFonts w:cstheme="minorHAnsi"/>
          <w:sz w:val="24"/>
          <w:szCs w:val="24"/>
        </w:rPr>
      </w:pPr>
      <w:r w:rsidRPr="002C7B61">
        <w:rPr>
          <w:rFonts w:cstheme="minorHAnsi"/>
          <w:sz w:val="24"/>
          <w:szCs w:val="24"/>
        </w:rPr>
        <w:t xml:space="preserve">W związku z powyższym prosimy o wypełnienie niniejszej ankiety. </w:t>
      </w:r>
    </w:p>
    <w:p w14:paraId="358A0486" w14:textId="74B8DB3E" w:rsidR="00A666A9" w:rsidRDefault="00966BB0" w:rsidP="003B48F0">
      <w:pPr>
        <w:widowControl w:val="0"/>
        <w:suppressAutoHyphens/>
        <w:autoSpaceDE w:val="0"/>
        <w:spacing w:after="0" w:line="360" w:lineRule="auto"/>
        <w:jc w:val="center"/>
        <w:rPr>
          <w:rFonts w:cstheme="minorHAnsi"/>
          <w:sz w:val="24"/>
          <w:szCs w:val="24"/>
        </w:rPr>
      </w:pPr>
      <w:r w:rsidRPr="002C7B61">
        <w:rPr>
          <w:rFonts w:cstheme="minorHAnsi"/>
          <w:sz w:val="24"/>
          <w:szCs w:val="24"/>
        </w:rPr>
        <w:t xml:space="preserve">Dla każdego zrealizowanego projektu/ zadania grantowego prosimy o wypełnienie ankiety oddzielnie na podstawie danych </w:t>
      </w:r>
      <w:r w:rsidR="007A7477">
        <w:rPr>
          <w:rFonts w:cstheme="minorHAnsi"/>
          <w:sz w:val="24"/>
          <w:szCs w:val="24"/>
        </w:rPr>
        <w:t>z</w:t>
      </w:r>
      <w:r w:rsidRPr="002C7B61">
        <w:rPr>
          <w:rFonts w:cstheme="minorHAnsi"/>
          <w:sz w:val="24"/>
          <w:szCs w:val="24"/>
        </w:rPr>
        <w:t xml:space="preserve"> umowy o przyznanie pomocy oraz wniosku o płatność. </w:t>
      </w:r>
    </w:p>
    <w:p w14:paraId="68938ED4" w14:textId="77777777" w:rsidR="002C7B61" w:rsidRPr="002C7B61" w:rsidRDefault="002C7B61" w:rsidP="002C7B61">
      <w:pPr>
        <w:widowControl w:val="0"/>
        <w:suppressAutoHyphens/>
        <w:autoSpaceDE w:val="0"/>
        <w:spacing w:after="0" w:line="240" w:lineRule="auto"/>
        <w:jc w:val="center"/>
        <w:rPr>
          <w:rFonts w:cstheme="minorHAnsi"/>
          <w:sz w:val="24"/>
          <w:szCs w:val="24"/>
        </w:rPr>
      </w:pPr>
    </w:p>
    <w:tbl>
      <w:tblPr>
        <w:tblStyle w:val="Tabela-Siatka"/>
        <w:tblW w:w="9351" w:type="dxa"/>
        <w:jc w:val="center"/>
        <w:tblLook w:val="04A0" w:firstRow="1" w:lastRow="0" w:firstColumn="1" w:lastColumn="0" w:noHBand="0" w:noVBand="1"/>
      </w:tblPr>
      <w:tblGrid>
        <w:gridCol w:w="2405"/>
        <w:gridCol w:w="425"/>
        <w:gridCol w:w="142"/>
        <w:gridCol w:w="1276"/>
        <w:gridCol w:w="1553"/>
        <w:gridCol w:w="431"/>
        <w:gridCol w:w="3119"/>
      </w:tblGrid>
      <w:tr w:rsidR="00A666A9" w:rsidRPr="00DE09C9" w14:paraId="30E4384E" w14:textId="77777777" w:rsidTr="00446053">
        <w:trPr>
          <w:jc w:val="center"/>
        </w:trPr>
        <w:tc>
          <w:tcPr>
            <w:tcW w:w="2405" w:type="dxa"/>
            <w:shd w:val="clear" w:color="auto" w:fill="D1E7A8" w:themeFill="accent2" w:themeFillTint="66"/>
            <w:vAlign w:val="center"/>
          </w:tcPr>
          <w:p w14:paraId="0A48D026" w14:textId="752383F1" w:rsidR="00A666A9" w:rsidRPr="00DE09C9" w:rsidRDefault="00A666A9" w:rsidP="00A666A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Arial Unicode MS" w:cstheme="minorHAnsi"/>
                <w:lang w:eastAsia="pl-PL" w:bidi="pl-PL"/>
              </w:rPr>
            </w:pPr>
            <w:r w:rsidRPr="00DE09C9">
              <w:rPr>
                <w:rFonts w:eastAsia="Arial Unicode MS" w:cstheme="minorHAnsi"/>
                <w:lang w:eastAsia="pl-PL" w:bidi="pl-PL"/>
              </w:rPr>
              <w:t xml:space="preserve">Imię i nazwisko lub nazwa Beneficjenta/ </w:t>
            </w:r>
            <w:proofErr w:type="spellStart"/>
            <w:r w:rsidRPr="00DE09C9">
              <w:rPr>
                <w:rFonts w:eastAsia="Arial Unicode MS" w:cstheme="minorHAnsi"/>
                <w:lang w:eastAsia="pl-PL" w:bidi="pl-PL"/>
              </w:rPr>
              <w:t>Grantobiorcy</w:t>
            </w:r>
            <w:proofErr w:type="spellEnd"/>
          </w:p>
        </w:tc>
        <w:tc>
          <w:tcPr>
            <w:tcW w:w="6946" w:type="dxa"/>
            <w:gridSpan w:val="6"/>
          </w:tcPr>
          <w:p w14:paraId="2665F7E8" w14:textId="77777777" w:rsidR="00A666A9" w:rsidRPr="00DE09C9" w:rsidRDefault="00A666A9" w:rsidP="00966BB0">
            <w:pPr>
              <w:widowControl w:val="0"/>
              <w:suppressAutoHyphens/>
              <w:autoSpaceDE w:val="0"/>
              <w:spacing w:before="240" w:after="0" w:line="360" w:lineRule="auto"/>
              <w:jc w:val="center"/>
              <w:rPr>
                <w:rFonts w:eastAsia="Arial Unicode MS" w:cstheme="minorHAnsi"/>
                <w:strike/>
                <w:lang w:eastAsia="pl-PL" w:bidi="pl-PL"/>
              </w:rPr>
            </w:pPr>
          </w:p>
        </w:tc>
      </w:tr>
      <w:tr w:rsidR="00A666A9" w:rsidRPr="00DE09C9" w14:paraId="743EF864" w14:textId="77777777" w:rsidTr="00446053">
        <w:trPr>
          <w:jc w:val="center"/>
        </w:trPr>
        <w:tc>
          <w:tcPr>
            <w:tcW w:w="2405" w:type="dxa"/>
            <w:shd w:val="clear" w:color="auto" w:fill="D1E7A8" w:themeFill="accent2" w:themeFillTint="66"/>
            <w:vAlign w:val="center"/>
          </w:tcPr>
          <w:p w14:paraId="0388341D" w14:textId="77777777" w:rsidR="00DA70EC" w:rsidRDefault="00A666A9" w:rsidP="00A666A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Arial Unicode MS" w:cstheme="minorHAnsi"/>
                <w:lang w:eastAsia="pl-PL" w:bidi="pl-PL"/>
              </w:rPr>
            </w:pPr>
            <w:r w:rsidRPr="00DE09C9">
              <w:rPr>
                <w:rFonts w:eastAsia="Arial Unicode MS" w:cstheme="minorHAnsi"/>
                <w:lang w:eastAsia="pl-PL" w:bidi="pl-PL"/>
              </w:rPr>
              <w:t xml:space="preserve">Adres zamieszkania </w:t>
            </w:r>
          </w:p>
          <w:p w14:paraId="7235E77E" w14:textId="26DCE69F" w:rsidR="00A666A9" w:rsidRPr="00DE09C9" w:rsidRDefault="00A666A9" w:rsidP="00A666A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Arial Unicode MS" w:cstheme="minorHAnsi"/>
                <w:lang w:eastAsia="pl-PL" w:bidi="pl-PL"/>
              </w:rPr>
            </w:pPr>
            <w:r w:rsidRPr="00DE09C9">
              <w:rPr>
                <w:rFonts w:eastAsia="Arial Unicode MS" w:cstheme="minorHAnsi"/>
                <w:lang w:eastAsia="pl-PL" w:bidi="pl-PL"/>
              </w:rPr>
              <w:t>lub adres siedziby Beneficjenta/</w:t>
            </w:r>
          </w:p>
          <w:p w14:paraId="3E50C494" w14:textId="6204EE46" w:rsidR="00A666A9" w:rsidRPr="00DE09C9" w:rsidRDefault="00A666A9" w:rsidP="00A666A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Arial Unicode MS" w:cstheme="minorHAnsi"/>
                <w:lang w:eastAsia="pl-PL" w:bidi="pl-PL"/>
              </w:rPr>
            </w:pPr>
            <w:proofErr w:type="spellStart"/>
            <w:r w:rsidRPr="00DE09C9">
              <w:rPr>
                <w:rFonts w:eastAsia="Arial Unicode MS" w:cstheme="minorHAnsi"/>
                <w:lang w:eastAsia="pl-PL" w:bidi="pl-PL"/>
              </w:rPr>
              <w:t>Grantobiorcy</w:t>
            </w:r>
            <w:proofErr w:type="spellEnd"/>
          </w:p>
        </w:tc>
        <w:tc>
          <w:tcPr>
            <w:tcW w:w="6946" w:type="dxa"/>
            <w:gridSpan w:val="6"/>
          </w:tcPr>
          <w:p w14:paraId="3B923D1B" w14:textId="77777777" w:rsidR="00A666A9" w:rsidRPr="00DE09C9" w:rsidRDefault="00A666A9" w:rsidP="00966BB0">
            <w:pPr>
              <w:widowControl w:val="0"/>
              <w:suppressAutoHyphens/>
              <w:autoSpaceDE w:val="0"/>
              <w:spacing w:before="240" w:after="0" w:line="360" w:lineRule="auto"/>
              <w:jc w:val="center"/>
              <w:rPr>
                <w:rFonts w:eastAsia="Arial Unicode MS" w:cstheme="minorHAnsi"/>
                <w:strike/>
                <w:lang w:eastAsia="pl-PL" w:bidi="pl-PL"/>
              </w:rPr>
            </w:pPr>
          </w:p>
        </w:tc>
      </w:tr>
      <w:tr w:rsidR="00A40B36" w:rsidRPr="00DE09C9" w14:paraId="7883B238" w14:textId="77777777" w:rsidTr="00446053">
        <w:trPr>
          <w:jc w:val="center"/>
        </w:trPr>
        <w:tc>
          <w:tcPr>
            <w:tcW w:w="2405" w:type="dxa"/>
            <w:shd w:val="clear" w:color="auto" w:fill="D1E7A8" w:themeFill="accent2" w:themeFillTint="66"/>
            <w:vAlign w:val="center"/>
          </w:tcPr>
          <w:p w14:paraId="44159D30" w14:textId="65B04D8B" w:rsidR="00A40B36" w:rsidRPr="00DE09C9" w:rsidRDefault="00A40B36" w:rsidP="00A666A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Arial Unicode MS" w:cstheme="minorHAnsi"/>
                <w:lang w:eastAsia="pl-PL" w:bidi="pl-PL"/>
              </w:rPr>
            </w:pPr>
            <w:r w:rsidRPr="00DE09C9">
              <w:rPr>
                <w:rFonts w:eastAsia="Arial Unicode MS" w:cstheme="minorHAnsi"/>
                <w:lang w:eastAsia="pl-PL" w:bidi="pl-PL"/>
              </w:rPr>
              <w:t>Numer umowy przyznania pomocy</w:t>
            </w:r>
          </w:p>
        </w:tc>
        <w:tc>
          <w:tcPr>
            <w:tcW w:w="6946" w:type="dxa"/>
            <w:gridSpan w:val="6"/>
          </w:tcPr>
          <w:p w14:paraId="0C3C187A" w14:textId="77777777" w:rsidR="00A40B36" w:rsidRPr="00DE09C9" w:rsidRDefault="00A40B36" w:rsidP="00966BB0">
            <w:pPr>
              <w:widowControl w:val="0"/>
              <w:suppressAutoHyphens/>
              <w:autoSpaceDE w:val="0"/>
              <w:spacing w:before="240" w:after="0" w:line="360" w:lineRule="auto"/>
              <w:jc w:val="center"/>
              <w:rPr>
                <w:rFonts w:eastAsia="Arial Unicode MS" w:cstheme="minorHAnsi"/>
                <w:strike/>
                <w:lang w:eastAsia="pl-PL" w:bidi="pl-PL"/>
              </w:rPr>
            </w:pPr>
          </w:p>
        </w:tc>
      </w:tr>
      <w:tr w:rsidR="003C22C1" w:rsidRPr="00DE09C9" w14:paraId="32F6C945" w14:textId="77777777" w:rsidTr="00621221">
        <w:trPr>
          <w:trHeight w:val="843"/>
          <w:jc w:val="center"/>
        </w:trPr>
        <w:tc>
          <w:tcPr>
            <w:tcW w:w="2405" w:type="dxa"/>
            <w:vMerge w:val="restart"/>
            <w:shd w:val="clear" w:color="auto" w:fill="D1E7A8" w:themeFill="accent2" w:themeFillTint="66"/>
            <w:vAlign w:val="center"/>
          </w:tcPr>
          <w:p w14:paraId="06E18711" w14:textId="77777777" w:rsidR="003C22C1" w:rsidRDefault="003C22C1" w:rsidP="008F71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Arial Unicode MS" w:cstheme="minorHAnsi"/>
                <w:lang w:eastAsia="pl-PL" w:bidi="pl-PL"/>
              </w:rPr>
            </w:pPr>
            <w:r>
              <w:rPr>
                <w:rFonts w:eastAsia="Arial Unicode MS" w:cstheme="minorHAnsi"/>
                <w:lang w:eastAsia="pl-PL" w:bidi="pl-PL"/>
              </w:rPr>
              <w:t>Przedsięwzięcie</w:t>
            </w:r>
          </w:p>
          <w:p w14:paraId="6C8AFFA8" w14:textId="2B7EBFD3" w:rsidR="007273BD" w:rsidRDefault="008F7113" w:rsidP="008F7113">
            <w:pPr>
              <w:pStyle w:val="Akapitzlist"/>
              <w:widowControl w:val="0"/>
              <w:suppressAutoHyphens/>
              <w:autoSpaceDE w:val="0"/>
              <w:spacing w:after="0" w:line="240" w:lineRule="auto"/>
              <w:ind w:left="0"/>
              <w:jc w:val="center"/>
              <w:rPr>
                <w:rFonts w:eastAsia="Arial Unicode MS" w:cstheme="minorHAnsi"/>
                <w:lang w:eastAsia="pl-PL" w:bidi="pl-PL"/>
              </w:rPr>
            </w:pPr>
            <w:r>
              <w:rPr>
                <w:rFonts w:eastAsia="Arial Unicode MS" w:cstheme="minorHAnsi"/>
                <w:lang w:eastAsia="pl-PL" w:bidi="pl-PL"/>
              </w:rPr>
              <w:t xml:space="preserve">- </w:t>
            </w:r>
            <w:r w:rsidR="003C22C1" w:rsidRPr="008F7113">
              <w:rPr>
                <w:rFonts w:eastAsia="Arial Unicode MS" w:cstheme="minorHAnsi"/>
                <w:lang w:eastAsia="pl-PL" w:bidi="pl-PL"/>
              </w:rPr>
              <w:t xml:space="preserve">zaznacz </w:t>
            </w:r>
            <w:r w:rsidR="007273BD">
              <w:rPr>
                <w:rFonts w:eastAsia="Arial Unicode MS" w:cstheme="minorHAnsi"/>
                <w:lang w:eastAsia="pl-PL" w:bidi="pl-PL"/>
              </w:rPr>
              <w:t>X</w:t>
            </w:r>
          </w:p>
          <w:p w14:paraId="3A1DA7BD" w14:textId="1EC0BE21" w:rsidR="003C22C1" w:rsidRPr="007273BD" w:rsidRDefault="007273BD" w:rsidP="007273BD">
            <w:pPr>
              <w:pStyle w:val="Akapitzlist"/>
              <w:widowControl w:val="0"/>
              <w:suppressAutoHyphens/>
              <w:autoSpaceDE w:val="0"/>
              <w:spacing w:after="0" w:line="240" w:lineRule="auto"/>
              <w:ind w:left="0"/>
              <w:jc w:val="center"/>
              <w:rPr>
                <w:rFonts w:eastAsia="Arial Unicode MS" w:cstheme="minorHAnsi"/>
                <w:lang w:eastAsia="pl-PL" w:bidi="pl-PL"/>
              </w:rPr>
            </w:pPr>
            <w:r>
              <w:rPr>
                <w:rFonts w:eastAsia="Arial Unicode MS" w:cstheme="minorHAnsi"/>
                <w:lang w:eastAsia="pl-PL" w:bidi="pl-PL"/>
              </w:rPr>
              <w:t xml:space="preserve">dla jednej </w:t>
            </w:r>
            <w:r w:rsidR="003C22C1" w:rsidRPr="008F7113">
              <w:rPr>
                <w:rFonts w:eastAsia="Arial Unicode MS" w:cstheme="minorHAnsi"/>
                <w:lang w:eastAsia="pl-PL" w:bidi="pl-PL"/>
              </w:rPr>
              <w:t>właściw</w:t>
            </w:r>
            <w:r>
              <w:rPr>
                <w:rFonts w:eastAsia="Arial Unicode MS" w:cstheme="minorHAnsi"/>
                <w:lang w:eastAsia="pl-PL" w:bidi="pl-PL"/>
              </w:rPr>
              <w:t xml:space="preserve">ej </w:t>
            </w:r>
            <w:r w:rsidR="008F7113" w:rsidRPr="008F7113">
              <w:rPr>
                <w:rFonts w:eastAsia="Arial Unicode MS" w:cstheme="minorHAnsi"/>
                <w:lang w:eastAsia="pl-PL" w:bidi="pl-PL"/>
              </w:rPr>
              <w:t>pozycj</w:t>
            </w:r>
            <w:r>
              <w:rPr>
                <w:rFonts w:eastAsia="Arial Unicode MS" w:cstheme="minorHAnsi"/>
                <w:lang w:eastAsia="pl-PL" w:bidi="pl-PL"/>
              </w:rPr>
              <w:t>i</w:t>
            </w:r>
          </w:p>
        </w:tc>
        <w:tc>
          <w:tcPr>
            <w:tcW w:w="567" w:type="dxa"/>
            <w:gridSpan w:val="2"/>
          </w:tcPr>
          <w:p w14:paraId="75929E88" w14:textId="77777777" w:rsidR="003C22C1" w:rsidRPr="00DE09C9" w:rsidRDefault="003C22C1" w:rsidP="003C22C1">
            <w:pPr>
              <w:widowControl w:val="0"/>
              <w:suppressAutoHyphens/>
              <w:autoSpaceDE w:val="0"/>
              <w:spacing w:before="240" w:after="0" w:line="360" w:lineRule="auto"/>
              <w:rPr>
                <w:rFonts w:eastAsia="Arial Unicode MS" w:cstheme="minorHAnsi"/>
                <w:strike/>
                <w:lang w:eastAsia="pl-PL" w:bidi="pl-PL"/>
              </w:rPr>
            </w:pPr>
          </w:p>
        </w:tc>
        <w:tc>
          <w:tcPr>
            <w:tcW w:w="6379" w:type="dxa"/>
            <w:gridSpan w:val="4"/>
          </w:tcPr>
          <w:p w14:paraId="1EB8CF56" w14:textId="3EB6466E" w:rsidR="003C22C1" w:rsidRPr="003C22C1" w:rsidRDefault="003C22C1" w:rsidP="003C22C1">
            <w:pPr>
              <w:widowControl w:val="0"/>
              <w:suppressAutoHyphens/>
              <w:autoSpaceDE w:val="0"/>
              <w:spacing w:before="240" w:after="0" w:line="360" w:lineRule="auto"/>
              <w:rPr>
                <w:rFonts w:eastAsia="Arial Unicode MS" w:cstheme="minorHAnsi"/>
                <w:lang w:eastAsia="pl-PL" w:bidi="pl-PL"/>
              </w:rPr>
            </w:pPr>
            <w:r w:rsidRPr="003C22C1">
              <w:rPr>
                <w:rFonts w:eastAsia="Arial Unicode MS" w:cstheme="minorHAnsi"/>
                <w:lang w:eastAsia="pl-PL" w:bidi="pl-PL"/>
              </w:rPr>
              <w:t>P.1.1. Działania zwiększające wykorzystanie Odnawialnych Źródeł Energii</w:t>
            </w:r>
          </w:p>
        </w:tc>
      </w:tr>
      <w:tr w:rsidR="003C22C1" w:rsidRPr="00DE09C9" w14:paraId="030441B9" w14:textId="77777777" w:rsidTr="003C22C1">
        <w:trPr>
          <w:trHeight w:val="72"/>
          <w:jc w:val="center"/>
        </w:trPr>
        <w:tc>
          <w:tcPr>
            <w:tcW w:w="2405" w:type="dxa"/>
            <w:vMerge/>
            <w:shd w:val="clear" w:color="auto" w:fill="D1E7A8" w:themeFill="accent2" w:themeFillTint="66"/>
          </w:tcPr>
          <w:p w14:paraId="7A5E7EC0" w14:textId="77777777" w:rsidR="003C22C1" w:rsidRDefault="003C22C1" w:rsidP="00F463F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Arial Unicode MS" w:cstheme="minorHAnsi"/>
                <w:lang w:eastAsia="pl-PL" w:bidi="pl-PL"/>
              </w:rPr>
            </w:pPr>
          </w:p>
        </w:tc>
        <w:tc>
          <w:tcPr>
            <w:tcW w:w="567" w:type="dxa"/>
            <w:gridSpan w:val="2"/>
          </w:tcPr>
          <w:p w14:paraId="1E81AE32" w14:textId="77777777" w:rsidR="003C22C1" w:rsidRPr="00DE09C9" w:rsidRDefault="003C22C1" w:rsidP="003C22C1">
            <w:pPr>
              <w:widowControl w:val="0"/>
              <w:suppressAutoHyphens/>
              <w:autoSpaceDE w:val="0"/>
              <w:spacing w:before="240" w:after="0" w:line="360" w:lineRule="auto"/>
              <w:rPr>
                <w:rFonts w:eastAsia="Arial Unicode MS" w:cstheme="minorHAnsi"/>
                <w:strike/>
                <w:lang w:eastAsia="pl-PL" w:bidi="pl-PL"/>
              </w:rPr>
            </w:pPr>
          </w:p>
        </w:tc>
        <w:tc>
          <w:tcPr>
            <w:tcW w:w="6379" w:type="dxa"/>
            <w:gridSpan w:val="4"/>
          </w:tcPr>
          <w:p w14:paraId="16317939" w14:textId="29C520EF" w:rsidR="003C22C1" w:rsidRPr="003C22C1" w:rsidRDefault="003C22C1" w:rsidP="003C22C1">
            <w:pPr>
              <w:widowControl w:val="0"/>
              <w:suppressAutoHyphens/>
              <w:autoSpaceDE w:val="0"/>
              <w:spacing w:before="240" w:after="0" w:line="360" w:lineRule="auto"/>
              <w:rPr>
                <w:rFonts w:eastAsia="Arial Unicode MS" w:cstheme="minorHAnsi"/>
                <w:lang w:eastAsia="pl-PL" w:bidi="pl-PL"/>
              </w:rPr>
            </w:pPr>
            <w:r w:rsidRPr="003C22C1">
              <w:rPr>
                <w:rFonts w:eastAsia="Arial Unicode MS" w:cstheme="minorHAnsi"/>
                <w:lang w:eastAsia="pl-PL" w:bidi="pl-PL"/>
              </w:rPr>
              <w:t>P.1.2 Poprawa bioróżnorodności obszarów cennych przyrodniczo</w:t>
            </w:r>
          </w:p>
        </w:tc>
      </w:tr>
      <w:tr w:rsidR="003C22C1" w:rsidRPr="00DE09C9" w14:paraId="10D0D1DC" w14:textId="77777777" w:rsidTr="003C22C1">
        <w:trPr>
          <w:trHeight w:val="72"/>
          <w:jc w:val="center"/>
        </w:trPr>
        <w:tc>
          <w:tcPr>
            <w:tcW w:w="2405" w:type="dxa"/>
            <w:vMerge/>
            <w:shd w:val="clear" w:color="auto" w:fill="D1E7A8" w:themeFill="accent2" w:themeFillTint="66"/>
          </w:tcPr>
          <w:p w14:paraId="555A0AA8" w14:textId="77777777" w:rsidR="003C22C1" w:rsidRDefault="003C22C1" w:rsidP="00F463F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Arial Unicode MS" w:cstheme="minorHAnsi"/>
                <w:lang w:eastAsia="pl-PL" w:bidi="pl-PL"/>
              </w:rPr>
            </w:pPr>
          </w:p>
        </w:tc>
        <w:tc>
          <w:tcPr>
            <w:tcW w:w="567" w:type="dxa"/>
            <w:gridSpan w:val="2"/>
          </w:tcPr>
          <w:p w14:paraId="1F52C626" w14:textId="77777777" w:rsidR="003C22C1" w:rsidRPr="00DE09C9" w:rsidRDefault="003C22C1" w:rsidP="003C22C1">
            <w:pPr>
              <w:widowControl w:val="0"/>
              <w:suppressAutoHyphens/>
              <w:autoSpaceDE w:val="0"/>
              <w:spacing w:before="240" w:after="0" w:line="360" w:lineRule="auto"/>
              <w:rPr>
                <w:rFonts w:eastAsia="Arial Unicode MS" w:cstheme="minorHAnsi"/>
                <w:strike/>
                <w:lang w:eastAsia="pl-PL" w:bidi="pl-PL"/>
              </w:rPr>
            </w:pPr>
          </w:p>
        </w:tc>
        <w:tc>
          <w:tcPr>
            <w:tcW w:w="6379" w:type="dxa"/>
            <w:gridSpan w:val="4"/>
          </w:tcPr>
          <w:p w14:paraId="7A57AE90" w14:textId="69AC47E9" w:rsidR="003C22C1" w:rsidRPr="003C22C1" w:rsidRDefault="003C22C1" w:rsidP="003C22C1">
            <w:pPr>
              <w:widowControl w:val="0"/>
              <w:suppressAutoHyphens/>
              <w:autoSpaceDE w:val="0"/>
              <w:spacing w:before="240" w:after="0" w:line="360" w:lineRule="auto"/>
              <w:rPr>
                <w:rFonts w:eastAsia="Arial Unicode MS" w:cstheme="minorHAnsi"/>
                <w:lang w:eastAsia="pl-PL" w:bidi="pl-PL"/>
              </w:rPr>
            </w:pPr>
            <w:r w:rsidRPr="003C22C1">
              <w:rPr>
                <w:rFonts w:eastAsia="Arial Unicode MS" w:cstheme="minorHAnsi"/>
                <w:lang w:eastAsia="pl-PL" w:bidi="pl-PL"/>
              </w:rPr>
              <w:t>P.1.3. Rozwój gospodarki opartej na lokalnych zasobach</w:t>
            </w:r>
          </w:p>
        </w:tc>
      </w:tr>
      <w:tr w:rsidR="003C22C1" w:rsidRPr="00DE09C9" w14:paraId="14C16DF1" w14:textId="77777777" w:rsidTr="003C22C1">
        <w:trPr>
          <w:trHeight w:val="72"/>
          <w:jc w:val="center"/>
        </w:trPr>
        <w:tc>
          <w:tcPr>
            <w:tcW w:w="2405" w:type="dxa"/>
            <w:vMerge/>
            <w:shd w:val="clear" w:color="auto" w:fill="D1E7A8" w:themeFill="accent2" w:themeFillTint="66"/>
          </w:tcPr>
          <w:p w14:paraId="360FAF07" w14:textId="77777777" w:rsidR="003C22C1" w:rsidRDefault="003C22C1" w:rsidP="00F463F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Arial Unicode MS" w:cstheme="minorHAnsi"/>
                <w:lang w:eastAsia="pl-PL" w:bidi="pl-PL"/>
              </w:rPr>
            </w:pPr>
          </w:p>
        </w:tc>
        <w:tc>
          <w:tcPr>
            <w:tcW w:w="567" w:type="dxa"/>
            <w:gridSpan w:val="2"/>
          </w:tcPr>
          <w:p w14:paraId="74D94A3E" w14:textId="77777777" w:rsidR="003C22C1" w:rsidRPr="00DE09C9" w:rsidRDefault="003C22C1" w:rsidP="003C22C1">
            <w:pPr>
              <w:widowControl w:val="0"/>
              <w:suppressAutoHyphens/>
              <w:autoSpaceDE w:val="0"/>
              <w:spacing w:before="240" w:after="0" w:line="360" w:lineRule="auto"/>
              <w:rPr>
                <w:rFonts w:eastAsia="Arial Unicode MS" w:cstheme="minorHAnsi"/>
                <w:strike/>
                <w:lang w:eastAsia="pl-PL" w:bidi="pl-PL"/>
              </w:rPr>
            </w:pPr>
          </w:p>
        </w:tc>
        <w:tc>
          <w:tcPr>
            <w:tcW w:w="6379" w:type="dxa"/>
            <w:gridSpan w:val="4"/>
          </w:tcPr>
          <w:p w14:paraId="12BA6BAC" w14:textId="412E5140" w:rsidR="003C22C1" w:rsidRPr="003C22C1" w:rsidRDefault="003C22C1" w:rsidP="003C22C1">
            <w:pPr>
              <w:widowControl w:val="0"/>
              <w:suppressAutoHyphens/>
              <w:autoSpaceDE w:val="0"/>
              <w:spacing w:before="240" w:after="0" w:line="360" w:lineRule="auto"/>
              <w:rPr>
                <w:rFonts w:eastAsia="Arial Unicode MS" w:cstheme="minorHAnsi"/>
                <w:lang w:eastAsia="pl-PL" w:bidi="pl-PL"/>
              </w:rPr>
            </w:pPr>
            <w:r w:rsidRPr="003C22C1">
              <w:rPr>
                <w:rFonts w:eastAsia="Arial Unicode MS" w:cstheme="minorHAnsi"/>
                <w:lang w:eastAsia="pl-PL" w:bidi="pl-PL"/>
              </w:rPr>
              <w:t>P.1.4. Inicjatywy lokalne na rzecz kształtowania świadomości obywatelskiej w zakresie ochrony dziedzictwa kulturowego</w:t>
            </w:r>
          </w:p>
        </w:tc>
      </w:tr>
      <w:tr w:rsidR="003C22C1" w:rsidRPr="00DE09C9" w14:paraId="41ADE12E" w14:textId="77777777" w:rsidTr="003C22C1">
        <w:trPr>
          <w:trHeight w:val="72"/>
          <w:jc w:val="center"/>
        </w:trPr>
        <w:tc>
          <w:tcPr>
            <w:tcW w:w="2405" w:type="dxa"/>
            <w:vMerge/>
            <w:shd w:val="clear" w:color="auto" w:fill="D1E7A8" w:themeFill="accent2" w:themeFillTint="66"/>
          </w:tcPr>
          <w:p w14:paraId="5BA382D4" w14:textId="77777777" w:rsidR="003C22C1" w:rsidRDefault="003C22C1" w:rsidP="00F463F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Arial Unicode MS" w:cstheme="minorHAnsi"/>
                <w:lang w:eastAsia="pl-PL" w:bidi="pl-PL"/>
              </w:rPr>
            </w:pPr>
          </w:p>
        </w:tc>
        <w:tc>
          <w:tcPr>
            <w:tcW w:w="567" w:type="dxa"/>
            <w:gridSpan w:val="2"/>
          </w:tcPr>
          <w:p w14:paraId="1613A3D1" w14:textId="77777777" w:rsidR="003C22C1" w:rsidRPr="00DE09C9" w:rsidRDefault="003C22C1" w:rsidP="003C22C1">
            <w:pPr>
              <w:widowControl w:val="0"/>
              <w:suppressAutoHyphens/>
              <w:autoSpaceDE w:val="0"/>
              <w:spacing w:before="240" w:after="0" w:line="360" w:lineRule="auto"/>
              <w:rPr>
                <w:rFonts w:eastAsia="Arial Unicode MS" w:cstheme="minorHAnsi"/>
                <w:strike/>
                <w:lang w:eastAsia="pl-PL" w:bidi="pl-PL"/>
              </w:rPr>
            </w:pPr>
          </w:p>
        </w:tc>
        <w:tc>
          <w:tcPr>
            <w:tcW w:w="6379" w:type="dxa"/>
            <w:gridSpan w:val="4"/>
          </w:tcPr>
          <w:p w14:paraId="2ADED569" w14:textId="27C5624E" w:rsidR="003C22C1" w:rsidRPr="003C22C1" w:rsidRDefault="003C22C1" w:rsidP="003C22C1">
            <w:pPr>
              <w:widowControl w:val="0"/>
              <w:suppressAutoHyphens/>
              <w:autoSpaceDE w:val="0"/>
              <w:spacing w:before="240" w:after="0" w:line="360" w:lineRule="auto"/>
              <w:rPr>
                <w:rFonts w:eastAsia="Arial Unicode MS" w:cstheme="minorHAnsi"/>
                <w:lang w:eastAsia="pl-PL" w:bidi="pl-PL"/>
              </w:rPr>
            </w:pPr>
            <w:r w:rsidRPr="003C22C1">
              <w:rPr>
                <w:rFonts w:eastAsia="Arial Unicode MS" w:cstheme="minorHAnsi"/>
                <w:lang w:eastAsia="pl-PL" w:bidi="pl-PL"/>
              </w:rPr>
              <w:t>P.1.5. Wzmacnianie infrastruktury turystycznej</w:t>
            </w:r>
          </w:p>
        </w:tc>
      </w:tr>
      <w:tr w:rsidR="003C22C1" w:rsidRPr="00DE09C9" w14:paraId="297CC385" w14:textId="77777777" w:rsidTr="003C22C1">
        <w:trPr>
          <w:trHeight w:val="72"/>
          <w:jc w:val="center"/>
        </w:trPr>
        <w:tc>
          <w:tcPr>
            <w:tcW w:w="2405" w:type="dxa"/>
            <w:vMerge/>
            <w:shd w:val="clear" w:color="auto" w:fill="D1E7A8" w:themeFill="accent2" w:themeFillTint="66"/>
          </w:tcPr>
          <w:p w14:paraId="46A478DA" w14:textId="77777777" w:rsidR="003C22C1" w:rsidRDefault="003C22C1" w:rsidP="00F463F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Arial Unicode MS" w:cstheme="minorHAnsi"/>
                <w:lang w:eastAsia="pl-PL" w:bidi="pl-PL"/>
              </w:rPr>
            </w:pPr>
          </w:p>
        </w:tc>
        <w:tc>
          <w:tcPr>
            <w:tcW w:w="567" w:type="dxa"/>
            <w:gridSpan w:val="2"/>
          </w:tcPr>
          <w:p w14:paraId="482BE630" w14:textId="77777777" w:rsidR="003C22C1" w:rsidRPr="00DE09C9" w:rsidRDefault="003C22C1" w:rsidP="003C22C1">
            <w:pPr>
              <w:widowControl w:val="0"/>
              <w:suppressAutoHyphens/>
              <w:autoSpaceDE w:val="0"/>
              <w:spacing w:before="240" w:after="0" w:line="360" w:lineRule="auto"/>
              <w:rPr>
                <w:rFonts w:eastAsia="Arial Unicode MS" w:cstheme="minorHAnsi"/>
                <w:strike/>
                <w:lang w:eastAsia="pl-PL" w:bidi="pl-PL"/>
              </w:rPr>
            </w:pPr>
          </w:p>
        </w:tc>
        <w:tc>
          <w:tcPr>
            <w:tcW w:w="6379" w:type="dxa"/>
            <w:gridSpan w:val="4"/>
          </w:tcPr>
          <w:p w14:paraId="2EBD268D" w14:textId="1034D7D3" w:rsidR="003C22C1" w:rsidRPr="003C22C1" w:rsidRDefault="003C22C1" w:rsidP="003C22C1">
            <w:pPr>
              <w:widowControl w:val="0"/>
              <w:suppressAutoHyphens/>
              <w:autoSpaceDE w:val="0"/>
              <w:spacing w:before="240" w:after="0" w:line="360" w:lineRule="auto"/>
              <w:rPr>
                <w:rFonts w:eastAsia="Arial Unicode MS" w:cstheme="minorHAnsi"/>
                <w:lang w:eastAsia="pl-PL" w:bidi="pl-PL"/>
              </w:rPr>
            </w:pPr>
            <w:r w:rsidRPr="003C22C1">
              <w:rPr>
                <w:rFonts w:eastAsia="Arial Unicode MS" w:cstheme="minorHAnsi"/>
                <w:lang w:eastAsia="pl-PL" w:bidi="pl-PL"/>
              </w:rPr>
              <w:t>P.2.1. Rozwój przedsiębiorczości w zakresie usług dla mieszkańców</w:t>
            </w:r>
          </w:p>
        </w:tc>
      </w:tr>
      <w:tr w:rsidR="003C22C1" w:rsidRPr="00DE09C9" w14:paraId="26D279E9" w14:textId="77777777" w:rsidTr="003C22C1">
        <w:trPr>
          <w:trHeight w:val="72"/>
          <w:jc w:val="center"/>
        </w:trPr>
        <w:tc>
          <w:tcPr>
            <w:tcW w:w="2405" w:type="dxa"/>
            <w:vMerge/>
            <w:shd w:val="clear" w:color="auto" w:fill="D1E7A8" w:themeFill="accent2" w:themeFillTint="66"/>
          </w:tcPr>
          <w:p w14:paraId="3265860E" w14:textId="77777777" w:rsidR="003C22C1" w:rsidRDefault="003C22C1" w:rsidP="00F463F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Arial Unicode MS" w:cstheme="minorHAnsi"/>
                <w:lang w:eastAsia="pl-PL" w:bidi="pl-PL"/>
              </w:rPr>
            </w:pPr>
          </w:p>
        </w:tc>
        <w:tc>
          <w:tcPr>
            <w:tcW w:w="567" w:type="dxa"/>
            <w:gridSpan w:val="2"/>
          </w:tcPr>
          <w:p w14:paraId="3B0633F4" w14:textId="77777777" w:rsidR="003C22C1" w:rsidRPr="00DE09C9" w:rsidRDefault="003C22C1" w:rsidP="003C22C1">
            <w:pPr>
              <w:widowControl w:val="0"/>
              <w:suppressAutoHyphens/>
              <w:autoSpaceDE w:val="0"/>
              <w:spacing w:before="240" w:after="0" w:line="360" w:lineRule="auto"/>
              <w:rPr>
                <w:rFonts w:eastAsia="Arial Unicode MS" w:cstheme="minorHAnsi"/>
                <w:strike/>
                <w:lang w:eastAsia="pl-PL" w:bidi="pl-PL"/>
              </w:rPr>
            </w:pPr>
          </w:p>
        </w:tc>
        <w:tc>
          <w:tcPr>
            <w:tcW w:w="6379" w:type="dxa"/>
            <w:gridSpan w:val="4"/>
          </w:tcPr>
          <w:p w14:paraId="7BD49E86" w14:textId="47CBCD98" w:rsidR="003C22C1" w:rsidRPr="003C22C1" w:rsidRDefault="003C22C1" w:rsidP="003C22C1">
            <w:pPr>
              <w:widowControl w:val="0"/>
              <w:suppressAutoHyphens/>
              <w:autoSpaceDE w:val="0"/>
              <w:spacing w:before="240" w:after="0" w:line="360" w:lineRule="auto"/>
              <w:rPr>
                <w:rFonts w:eastAsia="Arial Unicode MS" w:cstheme="minorHAnsi"/>
                <w:lang w:eastAsia="pl-PL" w:bidi="pl-PL"/>
              </w:rPr>
            </w:pPr>
            <w:r w:rsidRPr="003C22C1">
              <w:rPr>
                <w:rFonts w:eastAsia="Arial Unicode MS" w:cstheme="minorHAnsi"/>
                <w:lang w:eastAsia="pl-PL" w:bidi="pl-PL"/>
              </w:rPr>
              <w:t>P.2.2. Rozwój infrastruktury i usług społecznych</w:t>
            </w:r>
          </w:p>
        </w:tc>
      </w:tr>
      <w:tr w:rsidR="003C22C1" w:rsidRPr="00DE09C9" w14:paraId="1A3CF350" w14:textId="77777777" w:rsidTr="003C22C1">
        <w:trPr>
          <w:trHeight w:val="72"/>
          <w:jc w:val="center"/>
        </w:trPr>
        <w:tc>
          <w:tcPr>
            <w:tcW w:w="2405" w:type="dxa"/>
            <w:vMerge/>
            <w:shd w:val="clear" w:color="auto" w:fill="D1E7A8" w:themeFill="accent2" w:themeFillTint="66"/>
          </w:tcPr>
          <w:p w14:paraId="739BA39A" w14:textId="77777777" w:rsidR="003C22C1" w:rsidRDefault="003C22C1" w:rsidP="00F463F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Arial Unicode MS" w:cstheme="minorHAnsi"/>
                <w:lang w:eastAsia="pl-PL" w:bidi="pl-PL"/>
              </w:rPr>
            </w:pPr>
          </w:p>
        </w:tc>
        <w:tc>
          <w:tcPr>
            <w:tcW w:w="567" w:type="dxa"/>
            <w:gridSpan w:val="2"/>
          </w:tcPr>
          <w:p w14:paraId="1822F65E" w14:textId="77777777" w:rsidR="003C22C1" w:rsidRPr="00DE09C9" w:rsidRDefault="003C22C1" w:rsidP="003C22C1">
            <w:pPr>
              <w:widowControl w:val="0"/>
              <w:suppressAutoHyphens/>
              <w:autoSpaceDE w:val="0"/>
              <w:spacing w:before="240" w:after="0" w:line="360" w:lineRule="auto"/>
              <w:rPr>
                <w:rFonts w:eastAsia="Arial Unicode MS" w:cstheme="minorHAnsi"/>
                <w:strike/>
                <w:lang w:eastAsia="pl-PL" w:bidi="pl-PL"/>
              </w:rPr>
            </w:pPr>
          </w:p>
        </w:tc>
        <w:tc>
          <w:tcPr>
            <w:tcW w:w="6379" w:type="dxa"/>
            <w:gridSpan w:val="4"/>
          </w:tcPr>
          <w:p w14:paraId="34E0417C" w14:textId="362FC002" w:rsidR="003C22C1" w:rsidRPr="003C22C1" w:rsidRDefault="003C22C1" w:rsidP="003C22C1">
            <w:pPr>
              <w:widowControl w:val="0"/>
              <w:suppressAutoHyphens/>
              <w:autoSpaceDE w:val="0"/>
              <w:spacing w:before="240" w:after="0" w:line="360" w:lineRule="auto"/>
              <w:rPr>
                <w:rFonts w:eastAsia="Arial Unicode MS" w:cstheme="minorHAnsi"/>
                <w:lang w:eastAsia="pl-PL" w:bidi="pl-PL"/>
              </w:rPr>
            </w:pPr>
            <w:r w:rsidRPr="003C22C1">
              <w:rPr>
                <w:rFonts w:eastAsia="Arial Unicode MS" w:cstheme="minorHAnsi"/>
                <w:lang w:eastAsia="pl-PL" w:bidi="pl-PL"/>
              </w:rPr>
              <w:t>P.2.3. Rozwój małej infrastruktury publicznej</w:t>
            </w:r>
          </w:p>
        </w:tc>
      </w:tr>
      <w:tr w:rsidR="003C22C1" w:rsidRPr="00DE09C9" w14:paraId="40FA0C87" w14:textId="77777777" w:rsidTr="003C22C1">
        <w:trPr>
          <w:trHeight w:val="72"/>
          <w:jc w:val="center"/>
        </w:trPr>
        <w:tc>
          <w:tcPr>
            <w:tcW w:w="2405" w:type="dxa"/>
            <w:vMerge/>
            <w:shd w:val="clear" w:color="auto" w:fill="D1E7A8" w:themeFill="accent2" w:themeFillTint="66"/>
          </w:tcPr>
          <w:p w14:paraId="2F4EFF8F" w14:textId="77777777" w:rsidR="003C22C1" w:rsidRDefault="003C22C1" w:rsidP="00F463F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Arial Unicode MS" w:cstheme="minorHAnsi"/>
                <w:lang w:eastAsia="pl-PL" w:bidi="pl-PL"/>
              </w:rPr>
            </w:pPr>
          </w:p>
        </w:tc>
        <w:tc>
          <w:tcPr>
            <w:tcW w:w="567" w:type="dxa"/>
            <w:gridSpan w:val="2"/>
          </w:tcPr>
          <w:p w14:paraId="5ED5E6D4" w14:textId="77777777" w:rsidR="003C22C1" w:rsidRPr="00DE09C9" w:rsidRDefault="003C22C1" w:rsidP="003C22C1">
            <w:pPr>
              <w:widowControl w:val="0"/>
              <w:suppressAutoHyphens/>
              <w:autoSpaceDE w:val="0"/>
              <w:spacing w:before="240" w:after="0" w:line="360" w:lineRule="auto"/>
              <w:rPr>
                <w:rFonts w:eastAsia="Arial Unicode MS" w:cstheme="minorHAnsi"/>
                <w:strike/>
                <w:lang w:eastAsia="pl-PL" w:bidi="pl-PL"/>
              </w:rPr>
            </w:pPr>
          </w:p>
        </w:tc>
        <w:tc>
          <w:tcPr>
            <w:tcW w:w="6379" w:type="dxa"/>
            <w:gridSpan w:val="4"/>
          </w:tcPr>
          <w:p w14:paraId="04AECCF9" w14:textId="3FB2978F" w:rsidR="003C22C1" w:rsidRPr="003C22C1" w:rsidRDefault="003C22C1" w:rsidP="003C22C1">
            <w:pPr>
              <w:widowControl w:val="0"/>
              <w:suppressAutoHyphens/>
              <w:autoSpaceDE w:val="0"/>
              <w:spacing w:before="240" w:after="0" w:line="360" w:lineRule="auto"/>
              <w:rPr>
                <w:rFonts w:eastAsia="Arial Unicode MS" w:cstheme="minorHAnsi"/>
                <w:lang w:eastAsia="pl-PL" w:bidi="pl-PL"/>
              </w:rPr>
            </w:pPr>
            <w:r w:rsidRPr="003C22C1">
              <w:rPr>
                <w:rFonts w:eastAsia="Arial Unicode MS" w:cstheme="minorHAnsi"/>
                <w:lang w:eastAsia="pl-PL" w:bidi="pl-PL"/>
              </w:rPr>
              <w:t>P.2.4. Rozwój pozarolniczych funkcji gospodarstw rolnych</w:t>
            </w:r>
          </w:p>
        </w:tc>
      </w:tr>
      <w:tr w:rsidR="003C22C1" w:rsidRPr="00DE09C9" w14:paraId="403E7834" w14:textId="77777777" w:rsidTr="003C22C1">
        <w:trPr>
          <w:trHeight w:val="72"/>
          <w:jc w:val="center"/>
        </w:trPr>
        <w:tc>
          <w:tcPr>
            <w:tcW w:w="2405" w:type="dxa"/>
            <w:vMerge/>
            <w:shd w:val="clear" w:color="auto" w:fill="D1E7A8" w:themeFill="accent2" w:themeFillTint="66"/>
          </w:tcPr>
          <w:p w14:paraId="7B634694" w14:textId="77777777" w:rsidR="003C22C1" w:rsidRDefault="003C22C1" w:rsidP="00F463F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Arial Unicode MS" w:cstheme="minorHAnsi"/>
                <w:lang w:eastAsia="pl-PL" w:bidi="pl-PL"/>
              </w:rPr>
            </w:pPr>
          </w:p>
        </w:tc>
        <w:tc>
          <w:tcPr>
            <w:tcW w:w="567" w:type="dxa"/>
            <w:gridSpan w:val="2"/>
          </w:tcPr>
          <w:p w14:paraId="2A978797" w14:textId="77777777" w:rsidR="003C22C1" w:rsidRPr="00DE09C9" w:rsidRDefault="003C22C1" w:rsidP="003C22C1">
            <w:pPr>
              <w:widowControl w:val="0"/>
              <w:suppressAutoHyphens/>
              <w:autoSpaceDE w:val="0"/>
              <w:spacing w:before="240" w:after="0" w:line="360" w:lineRule="auto"/>
              <w:rPr>
                <w:rFonts w:eastAsia="Arial Unicode MS" w:cstheme="minorHAnsi"/>
                <w:strike/>
                <w:lang w:eastAsia="pl-PL" w:bidi="pl-PL"/>
              </w:rPr>
            </w:pPr>
          </w:p>
        </w:tc>
        <w:tc>
          <w:tcPr>
            <w:tcW w:w="6379" w:type="dxa"/>
            <w:gridSpan w:val="4"/>
          </w:tcPr>
          <w:p w14:paraId="12396E05" w14:textId="0F23414F" w:rsidR="003C22C1" w:rsidRPr="003C22C1" w:rsidRDefault="003C22C1" w:rsidP="003C22C1">
            <w:pPr>
              <w:widowControl w:val="0"/>
              <w:suppressAutoHyphens/>
              <w:autoSpaceDE w:val="0"/>
              <w:spacing w:before="240" w:after="0" w:line="360" w:lineRule="auto"/>
              <w:rPr>
                <w:rFonts w:eastAsia="Arial Unicode MS" w:cstheme="minorHAnsi"/>
                <w:lang w:eastAsia="pl-PL" w:bidi="pl-PL"/>
              </w:rPr>
            </w:pPr>
            <w:r w:rsidRPr="003C22C1">
              <w:rPr>
                <w:rFonts w:eastAsia="Arial Unicode MS" w:cstheme="minorHAnsi"/>
                <w:lang w:eastAsia="pl-PL" w:bidi="pl-PL"/>
              </w:rPr>
              <w:t>P.2.5. Organizacja czasu wolnego dzieci i młodzieży</w:t>
            </w:r>
          </w:p>
        </w:tc>
      </w:tr>
      <w:tr w:rsidR="007E3545" w:rsidRPr="00DE09C9" w14:paraId="6F4FFEE7" w14:textId="77777777" w:rsidTr="00446053">
        <w:trPr>
          <w:jc w:val="center"/>
        </w:trPr>
        <w:tc>
          <w:tcPr>
            <w:tcW w:w="2405" w:type="dxa"/>
            <w:shd w:val="clear" w:color="auto" w:fill="D1E7A8" w:themeFill="accent2" w:themeFillTint="66"/>
            <w:vAlign w:val="center"/>
          </w:tcPr>
          <w:p w14:paraId="7A518C96" w14:textId="518CC21A" w:rsidR="007E3545" w:rsidRPr="00DE09C9" w:rsidRDefault="007E3545" w:rsidP="00F463F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Arial Unicode MS" w:cstheme="minorHAnsi"/>
                <w:lang w:eastAsia="pl-PL" w:bidi="pl-PL"/>
              </w:rPr>
            </w:pPr>
            <w:r w:rsidRPr="00DE09C9">
              <w:rPr>
                <w:rFonts w:eastAsia="Arial Unicode MS" w:cstheme="minorHAnsi"/>
                <w:lang w:eastAsia="pl-PL" w:bidi="pl-PL"/>
              </w:rPr>
              <w:t>Tytuł operacji</w:t>
            </w:r>
          </w:p>
        </w:tc>
        <w:tc>
          <w:tcPr>
            <w:tcW w:w="6946" w:type="dxa"/>
            <w:gridSpan w:val="6"/>
          </w:tcPr>
          <w:p w14:paraId="258B628A" w14:textId="77777777" w:rsidR="007E3545" w:rsidRPr="00DE09C9" w:rsidRDefault="007E3545" w:rsidP="00966BB0">
            <w:pPr>
              <w:widowControl w:val="0"/>
              <w:suppressAutoHyphens/>
              <w:autoSpaceDE w:val="0"/>
              <w:spacing w:before="240" w:after="0" w:line="360" w:lineRule="auto"/>
              <w:jc w:val="center"/>
              <w:rPr>
                <w:rFonts w:eastAsia="Arial Unicode MS" w:cstheme="minorHAnsi"/>
                <w:strike/>
                <w:lang w:eastAsia="pl-PL" w:bidi="pl-PL"/>
              </w:rPr>
            </w:pPr>
          </w:p>
        </w:tc>
      </w:tr>
      <w:tr w:rsidR="00A666A9" w:rsidRPr="00DE09C9" w14:paraId="61AE3FF3" w14:textId="77777777" w:rsidTr="00446053">
        <w:trPr>
          <w:jc w:val="center"/>
        </w:trPr>
        <w:tc>
          <w:tcPr>
            <w:tcW w:w="2405" w:type="dxa"/>
            <w:shd w:val="clear" w:color="auto" w:fill="D1E7A8" w:themeFill="accent2" w:themeFillTint="66"/>
            <w:vAlign w:val="center"/>
          </w:tcPr>
          <w:p w14:paraId="5C209B85" w14:textId="0E87746F" w:rsidR="00A666A9" w:rsidRPr="00DE09C9" w:rsidRDefault="00F463FE" w:rsidP="00F463F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Arial Unicode MS" w:cstheme="minorHAnsi"/>
                <w:lang w:eastAsia="pl-PL" w:bidi="pl-PL"/>
              </w:rPr>
            </w:pPr>
            <w:r w:rsidRPr="00DE09C9">
              <w:rPr>
                <w:rFonts w:eastAsia="Arial Unicode MS" w:cstheme="minorHAnsi"/>
                <w:lang w:eastAsia="pl-PL" w:bidi="pl-PL"/>
              </w:rPr>
              <w:lastRenderedPageBreak/>
              <w:t>Wnioskowana kwota pomocy z umowy</w:t>
            </w:r>
          </w:p>
        </w:tc>
        <w:tc>
          <w:tcPr>
            <w:tcW w:w="6946" w:type="dxa"/>
            <w:gridSpan w:val="6"/>
          </w:tcPr>
          <w:p w14:paraId="69FB1DAC" w14:textId="77777777" w:rsidR="00A666A9" w:rsidRPr="00DE09C9" w:rsidRDefault="00A666A9" w:rsidP="00966BB0">
            <w:pPr>
              <w:widowControl w:val="0"/>
              <w:suppressAutoHyphens/>
              <w:autoSpaceDE w:val="0"/>
              <w:spacing w:before="240" w:after="0" w:line="360" w:lineRule="auto"/>
              <w:jc w:val="center"/>
              <w:rPr>
                <w:rFonts w:eastAsia="Arial Unicode MS" w:cstheme="minorHAnsi"/>
                <w:strike/>
                <w:lang w:eastAsia="pl-PL" w:bidi="pl-PL"/>
              </w:rPr>
            </w:pPr>
          </w:p>
        </w:tc>
      </w:tr>
      <w:tr w:rsidR="00A666A9" w:rsidRPr="00DE09C9" w14:paraId="264C7F89" w14:textId="77777777" w:rsidTr="00DE09C9">
        <w:trPr>
          <w:jc w:val="center"/>
        </w:trPr>
        <w:tc>
          <w:tcPr>
            <w:tcW w:w="2405" w:type="dxa"/>
            <w:shd w:val="clear" w:color="auto" w:fill="D1E7A8" w:themeFill="accent2" w:themeFillTint="66"/>
          </w:tcPr>
          <w:p w14:paraId="74D83FC4" w14:textId="3A2FB4DC" w:rsidR="00A666A9" w:rsidRPr="00DE09C9" w:rsidRDefault="00F463FE" w:rsidP="00F463F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Arial Unicode MS" w:cstheme="minorHAnsi"/>
                <w:lang w:eastAsia="pl-PL" w:bidi="pl-PL"/>
              </w:rPr>
            </w:pPr>
            <w:r w:rsidRPr="00DE09C9">
              <w:rPr>
                <w:rFonts w:eastAsia="Arial Unicode MS" w:cstheme="minorHAnsi"/>
                <w:lang w:eastAsia="pl-PL" w:bidi="pl-PL"/>
              </w:rPr>
              <w:t>Wypłacona łączna kwota pomocy</w:t>
            </w:r>
          </w:p>
        </w:tc>
        <w:tc>
          <w:tcPr>
            <w:tcW w:w="6946" w:type="dxa"/>
            <w:gridSpan w:val="6"/>
          </w:tcPr>
          <w:p w14:paraId="27133106" w14:textId="77777777" w:rsidR="00A666A9" w:rsidRPr="00DE09C9" w:rsidRDefault="00A666A9" w:rsidP="00966BB0">
            <w:pPr>
              <w:widowControl w:val="0"/>
              <w:suppressAutoHyphens/>
              <w:autoSpaceDE w:val="0"/>
              <w:spacing w:before="240" w:after="0" w:line="360" w:lineRule="auto"/>
              <w:jc w:val="center"/>
              <w:rPr>
                <w:rFonts w:eastAsia="Arial Unicode MS" w:cstheme="minorHAnsi"/>
                <w:strike/>
                <w:lang w:eastAsia="pl-PL" w:bidi="pl-PL"/>
              </w:rPr>
            </w:pPr>
          </w:p>
        </w:tc>
      </w:tr>
      <w:tr w:rsidR="00F463FE" w:rsidRPr="00DE09C9" w14:paraId="094E8034" w14:textId="25BA837C" w:rsidTr="002C7B61">
        <w:trPr>
          <w:trHeight w:val="336"/>
          <w:jc w:val="center"/>
        </w:trPr>
        <w:tc>
          <w:tcPr>
            <w:tcW w:w="2405" w:type="dxa"/>
            <w:vMerge w:val="restart"/>
            <w:shd w:val="clear" w:color="auto" w:fill="D1E7A8" w:themeFill="accent2" w:themeFillTint="66"/>
          </w:tcPr>
          <w:p w14:paraId="5FC561C4" w14:textId="18704B2A" w:rsidR="00F463FE" w:rsidRPr="00DE09C9" w:rsidRDefault="00F463FE" w:rsidP="00F463F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Arial Unicode MS" w:cstheme="minorHAnsi"/>
                <w:lang w:eastAsia="pl-PL" w:bidi="pl-PL"/>
              </w:rPr>
            </w:pPr>
            <w:r w:rsidRPr="00DE09C9">
              <w:rPr>
                <w:rFonts w:eastAsia="Arial Unicode MS" w:cstheme="minorHAnsi"/>
                <w:lang w:eastAsia="pl-PL" w:bidi="pl-PL"/>
              </w:rPr>
              <w:t>Wskaźniki realizacji operacji</w:t>
            </w:r>
          </w:p>
        </w:tc>
        <w:tc>
          <w:tcPr>
            <w:tcW w:w="3396" w:type="dxa"/>
            <w:gridSpan w:val="4"/>
            <w:shd w:val="clear" w:color="auto" w:fill="D1E7A8" w:themeFill="accent2" w:themeFillTint="66"/>
            <w:vAlign w:val="center"/>
          </w:tcPr>
          <w:p w14:paraId="3244827B" w14:textId="358E99F4" w:rsidR="00F463FE" w:rsidRPr="00DE09C9" w:rsidRDefault="00F463FE" w:rsidP="00F463F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Arial Unicode MS" w:cstheme="minorHAnsi"/>
                <w:lang w:eastAsia="pl-PL" w:bidi="pl-PL"/>
              </w:rPr>
            </w:pPr>
            <w:r w:rsidRPr="00DE09C9">
              <w:rPr>
                <w:rFonts w:eastAsia="Arial Unicode MS" w:cstheme="minorHAnsi"/>
                <w:lang w:eastAsia="pl-PL" w:bidi="pl-PL"/>
              </w:rPr>
              <w:t>Nazwa wskaźnika z umowy</w:t>
            </w:r>
          </w:p>
        </w:tc>
        <w:tc>
          <w:tcPr>
            <w:tcW w:w="3550" w:type="dxa"/>
            <w:gridSpan w:val="2"/>
            <w:shd w:val="clear" w:color="auto" w:fill="D1E7A8" w:themeFill="accent2" w:themeFillTint="66"/>
            <w:vAlign w:val="center"/>
          </w:tcPr>
          <w:p w14:paraId="39665BCF" w14:textId="77777777" w:rsidR="00DA70EC" w:rsidRDefault="00F463FE" w:rsidP="00F463F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Arial Unicode MS" w:cstheme="minorHAnsi"/>
                <w:lang w:eastAsia="pl-PL" w:bidi="pl-PL"/>
              </w:rPr>
            </w:pPr>
            <w:r w:rsidRPr="00DE09C9">
              <w:rPr>
                <w:rFonts w:eastAsia="Arial Unicode MS" w:cstheme="minorHAnsi"/>
                <w:lang w:eastAsia="pl-PL" w:bidi="pl-PL"/>
              </w:rPr>
              <w:t xml:space="preserve">Poziom osiągniecia wskaźnika </w:t>
            </w:r>
          </w:p>
          <w:p w14:paraId="7F52EE21" w14:textId="5377E3AE" w:rsidR="00F463FE" w:rsidRPr="00DE09C9" w:rsidRDefault="00F463FE" w:rsidP="00F463F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Arial Unicode MS" w:cstheme="minorHAnsi"/>
                <w:lang w:eastAsia="pl-PL" w:bidi="pl-PL"/>
              </w:rPr>
            </w:pPr>
            <w:r w:rsidRPr="00DE09C9">
              <w:rPr>
                <w:rFonts w:eastAsia="Arial Unicode MS" w:cstheme="minorHAnsi"/>
                <w:lang w:eastAsia="pl-PL" w:bidi="pl-PL"/>
              </w:rPr>
              <w:t>z umowy</w:t>
            </w:r>
          </w:p>
        </w:tc>
      </w:tr>
      <w:tr w:rsidR="00F463FE" w:rsidRPr="00DE09C9" w14:paraId="401CF233" w14:textId="2094F1D2" w:rsidTr="00DE09C9">
        <w:trPr>
          <w:trHeight w:val="456"/>
          <w:jc w:val="center"/>
        </w:trPr>
        <w:tc>
          <w:tcPr>
            <w:tcW w:w="2405" w:type="dxa"/>
            <w:vMerge/>
            <w:shd w:val="clear" w:color="auto" w:fill="D1E7A8" w:themeFill="accent2" w:themeFillTint="66"/>
          </w:tcPr>
          <w:p w14:paraId="789D4D5E" w14:textId="77777777" w:rsidR="00F463FE" w:rsidRPr="00DE09C9" w:rsidRDefault="00F463FE" w:rsidP="00F463FE">
            <w:pPr>
              <w:widowControl w:val="0"/>
              <w:suppressAutoHyphens/>
              <w:autoSpaceDE w:val="0"/>
              <w:spacing w:after="0" w:line="360" w:lineRule="auto"/>
              <w:jc w:val="center"/>
              <w:rPr>
                <w:rFonts w:eastAsia="Arial Unicode MS" w:cstheme="minorHAnsi"/>
                <w:lang w:eastAsia="pl-PL" w:bidi="pl-PL"/>
              </w:rPr>
            </w:pPr>
          </w:p>
        </w:tc>
        <w:tc>
          <w:tcPr>
            <w:tcW w:w="3396" w:type="dxa"/>
            <w:gridSpan w:val="4"/>
          </w:tcPr>
          <w:p w14:paraId="45AE05AF" w14:textId="77777777" w:rsidR="00F463FE" w:rsidRPr="00DE09C9" w:rsidRDefault="00F463FE" w:rsidP="00966BB0">
            <w:pPr>
              <w:widowControl w:val="0"/>
              <w:suppressAutoHyphens/>
              <w:autoSpaceDE w:val="0"/>
              <w:spacing w:before="240" w:after="0" w:line="360" w:lineRule="auto"/>
              <w:jc w:val="center"/>
              <w:rPr>
                <w:rFonts w:eastAsia="Arial Unicode MS" w:cstheme="minorHAnsi"/>
                <w:strike/>
                <w:lang w:eastAsia="pl-PL" w:bidi="pl-PL"/>
              </w:rPr>
            </w:pPr>
          </w:p>
        </w:tc>
        <w:tc>
          <w:tcPr>
            <w:tcW w:w="3550" w:type="dxa"/>
            <w:gridSpan w:val="2"/>
          </w:tcPr>
          <w:p w14:paraId="0D0DD850" w14:textId="77777777" w:rsidR="00F463FE" w:rsidRPr="00DE09C9" w:rsidRDefault="00F463FE" w:rsidP="00966BB0">
            <w:pPr>
              <w:widowControl w:val="0"/>
              <w:suppressAutoHyphens/>
              <w:autoSpaceDE w:val="0"/>
              <w:spacing w:before="240" w:after="0" w:line="360" w:lineRule="auto"/>
              <w:jc w:val="center"/>
              <w:rPr>
                <w:rFonts w:eastAsia="Arial Unicode MS" w:cstheme="minorHAnsi"/>
                <w:strike/>
                <w:lang w:eastAsia="pl-PL" w:bidi="pl-PL"/>
              </w:rPr>
            </w:pPr>
          </w:p>
        </w:tc>
      </w:tr>
      <w:tr w:rsidR="00877E95" w:rsidRPr="00DE09C9" w14:paraId="0847A4F3" w14:textId="77777777" w:rsidTr="002C7B61">
        <w:trPr>
          <w:trHeight w:val="323"/>
          <w:jc w:val="center"/>
        </w:trPr>
        <w:tc>
          <w:tcPr>
            <w:tcW w:w="2405" w:type="dxa"/>
            <w:vMerge w:val="restart"/>
            <w:shd w:val="clear" w:color="auto" w:fill="D1E7A8" w:themeFill="accent2" w:themeFillTint="66"/>
            <w:vAlign w:val="center"/>
          </w:tcPr>
          <w:p w14:paraId="085E4062" w14:textId="3EDB33FD" w:rsidR="00877E95" w:rsidRPr="00623D26" w:rsidRDefault="00877E95" w:rsidP="00411F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Arial Unicode MS" w:cstheme="minorHAnsi"/>
                <w:lang w:eastAsia="pl-PL" w:bidi="pl-PL"/>
              </w:rPr>
            </w:pPr>
            <w:r w:rsidRPr="00623D26">
              <w:rPr>
                <w:rFonts w:eastAsia="Arial Unicode MS" w:cstheme="minorHAnsi"/>
                <w:lang w:eastAsia="pl-PL" w:bidi="pl-PL"/>
              </w:rPr>
              <w:t xml:space="preserve">Uwzględnienie w realizacji projektu </w:t>
            </w:r>
            <w:r w:rsidR="004D18F4" w:rsidRPr="00623D26">
              <w:rPr>
                <w:rFonts w:eastAsia="Arial Unicode MS" w:cstheme="minorHAnsi"/>
                <w:lang w:eastAsia="pl-PL" w:bidi="pl-PL"/>
              </w:rPr>
              <w:t xml:space="preserve">wsparcia </w:t>
            </w:r>
            <w:r w:rsidR="001A1991" w:rsidRPr="00623D26">
              <w:rPr>
                <w:rFonts w:eastAsia="Arial Unicode MS" w:cstheme="minorHAnsi"/>
                <w:lang w:eastAsia="pl-PL" w:bidi="pl-PL"/>
              </w:rPr>
              <w:t>grup osób</w:t>
            </w:r>
            <w:r w:rsidR="004D18F4" w:rsidRPr="00623D26">
              <w:rPr>
                <w:rFonts w:eastAsia="Arial Unicode MS" w:cstheme="minorHAnsi"/>
                <w:lang w:eastAsia="pl-PL" w:bidi="pl-PL"/>
              </w:rPr>
              <w:t xml:space="preserve"> w niekorzystnej sytuacji </w:t>
            </w:r>
            <w:r w:rsidRPr="00623D26">
              <w:rPr>
                <w:rFonts w:eastAsia="Arial Unicode MS" w:cstheme="minorHAnsi"/>
                <w:lang w:eastAsia="pl-PL" w:bidi="pl-PL"/>
              </w:rPr>
              <w:t xml:space="preserve">(jako grupa docelowa, </w:t>
            </w:r>
            <w:r w:rsidR="001A1991" w:rsidRPr="00623D26">
              <w:rPr>
                <w:rFonts w:eastAsia="Arial Unicode MS" w:cstheme="minorHAnsi"/>
                <w:lang w:eastAsia="pl-PL" w:bidi="pl-PL"/>
              </w:rPr>
              <w:t>b</w:t>
            </w:r>
            <w:r w:rsidRPr="00623D26">
              <w:rPr>
                <w:rFonts w:eastAsia="Arial Unicode MS" w:cstheme="minorHAnsi"/>
                <w:lang w:eastAsia="pl-PL" w:bidi="pl-PL"/>
              </w:rPr>
              <w:t xml:space="preserve">eneficjent, pracownik </w:t>
            </w:r>
            <w:r w:rsidR="001A1991" w:rsidRPr="00623D26">
              <w:rPr>
                <w:rFonts w:eastAsia="Arial Unicode MS" w:cstheme="minorHAnsi"/>
                <w:lang w:eastAsia="pl-PL" w:bidi="pl-PL"/>
              </w:rPr>
              <w:t>b</w:t>
            </w:r>
            <w:r w:rsidRPr="00623D26">
              <w:rPr>
                <w:rFonts w:eastAsia="Arial Unicode MS" w:cstheme="minorHAnsi"/>
                <w:lang w:eastAsia="pl-PL" w:bidi="pl-PL"/>
              </w:rPr>
              <w:t>eneficjenta</w:t>
            </w:r>
            <w:r w:rsidR="001A1991" w:rsidRPr="00623D26">
              <w:rPr>
                <w:rFonts w:eastAsia="Arial Unicode MS" w:cstheme="minorHAnsi"/>
                <w:lang w:eastAsia="pl-PL" w:bidi="pl-PL"/>
              </w:rPr>
              <w:t>)</w:t>
            </w:r>
          </w:p>
          <w:p w14:paraId="37289836" w14:textId="77777777" w:rsidR="00623D26" w:rsidRDefault="00623D26" w:rsidP="00411F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Arial Unicode MS" w:cstheme="minorHAnsi"/>
                <w:b/>
                <w:bCs/>
                <w:lang w:eastAsia="pl-PL" w:bidi="pl-PL"/>
              </w:rPr>
            </w:pPr>
          </w:p>
          <w:p w14:paraId="4CB90BD2" w14:textId="4FCE448C" w:rsidR="00877E95" w:rsidRPr="00623D26" w:rsidRDefault="00877E95" w:rsidP="00411F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Arial Unicode MS" w:cstheme="minorHAnsi"/>
                <w:lang w:eastAsia="pl-PL" w:bidi="pl-PL"/>
              </w:rPr>
            </w:pPr>
            <w:r w:rsidRPr="00623D26">
              <w:rPr>
                <w:rFonts w:eastAsia="Arial Unicode MS" w:cstheme="minorHAnsi"/>
                <w:lang w:eastAsia="pl-PL" w:bidi="pl-PL"/>
              </w:rPr>
              <w:t xml:space="preserve">Proszę wpisać liczbę osób przy nazwie grupy </w:t>
            </w:r>
          </w:p>
        </w:tc>
        <w:tc>
          <w:tcPr>
            <w:tcW w:w="3396" w:type="dxa"/>
            <w:gridSpan w:val="4"/>
            <w:shd w:val="clear" w:color="auto" w:fill="D1E7A8" w:themeFill="accent2" w:themeFillTint="66"/>
            <w:vAlign w:val="center"/>
          </w:tcPr>
          <w:p w14:paraId="720762E2" w14:textId="4248B990" w:rsidR="00877E95" w:rsidRPr="00623D26" w:rsidRDefault="00877E95" w:rsidP="00411F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Arial Unicode MS" w:cstheme="minorHAnsi"/>
                <w:strike/>
                <w:lang w:eastAsia="pl-PL" w:bidi="pl-PL"/>
              </w:rPr>
            </w:pPr>
            <w:r w:rsidRPr="00623D26">
              <w:rPr>
                <w:rFonts w:eastAsia="Arial Unicode MS" w:cstheme="minorHAnsi"/>
                <w:lang w:eastAsia="pl-PL" w:bidi="pl-PL"/>
              </w:rPr>
              <w:t xml:space="preserve">grupy </w:t>
            </w:r>
            <w:r w:rsidR="004D18F4" w:rsidRPr="00623D26">
              <w:rPr>
                <w:rFonts w:eastAsia="Arial Unicode MS" w:cstheme="minorHAnsi"/>
                <w:lang w:eastAsia="pl-PL" w:bidi="pl-PL"/>
              </w:rPr>
              <w:t xml:space="preserve">osób </w:t>
            </w:r>
            <w:r w:rsidRPr="00623D26">
              <w:rPr>
                <w:rFonts w:eastAsia="Arial Unicode MS" w:cstheme="minorHAnsi"/>
                <w:lang w:eastAsia="pl-PL" w:bidi="pl-PL"/>
              </w:rPr>
              <w:t xml:space="preserve">w niekorzystnej sytuacji </w:t>
            </w:r>
          </w:p>
        </w:tc>
        <w:tc>
          <w:tcPr>
            <w:tcW w:w="3550" w:type="dxa"/>
            <w:gridSpan w:val="2"/>
            <w:shd w:val="clear" w:color="auto" w:fill="D1E7A8" w:themeFill="accent2" w:themeFillTint="66"/>
            <w:vAlign w:val="center"/>
          </w:tcPr>
          <w:p w14:paraId="20697203" w14:textId="2AB893B6" w:rsidR="00877E95" w:rsidRPr="00623D26" w:rsidRDefault="00877E95" w:rsidP="00877E9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Arial Unicode MS" w:cstheme="minorHAnsi"/>
                <w:lang w:eastAsia="pl-PL" w:bidi="pl-PL"/>
              </w:rPr>
            </w:pPr>
            <w:r w:rsidRPr="00623D26">
              <w:rPr>
                <w:rFonts w:eastAsia="Arial Unicode MS" w:cstheme="minorHAnsi"/>
                <w:lang w:eastAsia="pl-PL" w:bidi="pl-PL"/>
              </w:rPr>
              <w:t xml:space="preserve">grupy </w:t>
            </w:r>
            <w:r w:rsidR="004D18F4" w:rsidRPr="00623D26">
              <w:rPr>
                <w:rFonts w:eastAsia="Arial Unicode MS" w:cstheme="minorHAnsi"/>
                <w:lang w:eastAsia="pl-PL" w:bidi="pl-PL"/>
              </w:rPr>
              <w:t xml:space="preserve">osób </w:t>
            </w:r>
            <w:r w:rsidRPr="00623D26">
              <w:rPr>
                <w:rFonts w:eastAsia="Arial Unicode MS" w:cstheme="minorHAnsi"/>
                <w:lang w:eastAsia="pl-PL" w:bidi="pl-PL"/>
              </w:rPr>
              <w:t>w niekorzystnej sytuacji na rynku pracy</w:t>
            </w:r>
          </w:p>
        </w:tc>
      </w:tr>
      <w:tr w:rsidR="00877E95" w:rsidRPr="00DE09C9" w14:paraId="691A35B4" w14:textId="77777777" w:rsidTr="00C93978">
        <w:trPr>
          <w:trHeight w:val="168"/>
          <w:jc w:val="center"/>
        </w:trPr>
        <w:tc>
          <w:tcPr>
            <w:tcW w:w="2405" w:type="dxa"/>
            <w:vMerge/>
            <w:shd w:val="clear" w:color="auto" w:fill="D1E7A8" w:themeFill="accent2" w:themeFillTint="66"/>
          </w:tcPr>
          <w:p w14:paraId="39CF24C0" w14:textId="77777777" w:rsidR="00877E95" w:rsidRPr="00623D26" w:rsidRDefault="00877E95" w:rsidP="00411F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Arial Unicode MS" w:cstheme="minorHAnsi"/>
                <w:lang w:eastAsia="pl-PL" w:bidi="pl-PL"/>
              </w:rPr>
            </w:pPr>
          </w:p>
        </w:tc>
        <w:tc>
          <w:tcPr>
            <w:tcW w:w="425" w:type="dxa"/>
          </w:tcPr>
          <w:p w14:paraId="019B08DB" w14:textId="77777777" w:rsidR="00877E95" w:rsidRPr="00623D26" w:rsidRDefault="00877E95" w:rsidP="00903CDD">
            <w:pPr>
              <w:widowControl w:val="0"/>
              <w:suppressAutoHyphens/>
              <w:autoSpaceDE w:val="0"/>
              <w:spacing w:after="0" w:line="240" w:lineRule="auto"/>
              <w:rPr>
                <w:rFonts w:eastAsia="Arial Unicode MS" w:cstheme="minorHAnsi"/>
                <w:lang w:eastAsia="pl-PL" w:bidi="pl-PL"/>
              </w:rPr>
            </w:pPr>
          </w:p>
        </w:tc>
        <w:tc>
          <w:tcPr>
            <w:tcW w:w="2971" w:type="dxa"/>
            <w:gridSpan w:val="3"/>
            <w:vAlign w:val="center"/>
          </w:tcPr>
          <w:p w14:paraId="5AC1A2F4" w14:textId="604FBACB" w:rsidR="00877E95" w:rsidRPr="00623D26" w:rsidRDefault="00877E95" w:rsidP="00903CDD">
            <w:pPr>
              <w:widowControl w:val="0"/>
              <w:suppressAutoHyphens/>
              <w:autoSpaceDE w:val="0"/>
              <w:spacing w:after="0" w:line="240" w:lineRule="auto"/>
              <w:rPr>
                <w:rFonts w:eastAsia="Arial Unicode MS" w:cstheme="minorHAnsi"/>
                <w:lang w:eastAsia="pl-PL" w:bidi="pl-PL"/>
              </w:rPr>
            </w:pPr>
            <w:r w:rsidRPr="00623D26">
              <w:rPr>
                <w:rFonts w:eastAsia="Arial Unicode MS" w:cstheme="minorHAnsi"/>
                <w:lang w:eastAsia="pl-PL" w:bidi="pl-PL"/>
              </w:rPr>
              <w:t>osoby niepełnosprawne i ich opiekunowie</w:t>
            </w:r>
          </w:p>
        </w:tc>
        <w:tc>
          <w:tcPr>
            <w:tcW w:w="431" w:type="dxa"/>
            <w:vAlign w:val="center"/>
          </w:tcPr>
          <w:p w14:paraId="10B476A4" w14:textId="77777777" w:rsidR="00877E95" w:rsidRPr="00623D26" w:rsidRDefault="00877E95" w:rsidP="00FB2EDA">
            <w:pPr>
              <w:widowControl w:val="0"/>
              <w:suppressAutoHyphens/>
              <w:autoSpaceDE w:val="0"/>
              <w:spacing w:after="0" w:line="240" w:lineRule="auto"/>
              <w:rPr>
                <w:rFonts w:eastAsia="Arial Unicode MS" w:cstheme="minorHAnsi"/>
                <w:strike/>
                <w:lang w:eastAsia="pl-PL" w:bidi="pl-PL"/>
              </w:rPr>
            </w:pPr>
          </w:p>
        </w:tc>
        <w:tc>
          <w:tcPr>
            <w:tcW w:w="3119" w:type="dxa"/>
            <w:vAlign w:val="center"/>
          </w:tcPr>
          <w:p w14:paraId="5195563D" w14:textId="1A98D2B8" w:rsidR="00877E95" w:rsidRPr="00623D26" w:rsidRDefault="00877E95" w:rsidP="00FB2EDA">
            <w:pPr>
              <w:widowControl w:val="0"/>
              <w:suppressAutoHyphens/>
              <w:autoSpaceDE w:val="0"/>
              <w:spacing w:after="0" w:line="240" w:lineRule="auto"/>
              <w:rPr>
                <w:rFonts w:eastAsia="Arial Unicode MS" w:cstheme="minorHAnsi"/>
                <w:lang w:eastAsia="pl-PL" w:bidi="pl-PL"/>
              </w:rPr>
            </w:pPr>
            <w:r w:rsidRPr="00623D26">
              <w:rPr>
                <w:rFonts w:eastAsia="Arial Unicode MS" w:cstheme="minorHAnsi"/>
                <w:lang w:eastAsia="pl-PL" w:bidi="pl-PL"/>
              </w:rPr>
              <w:t xml:space="preserve">bezrobotne kobiety </w:t>
            </w:r>
          </w:p>
        </w:tc>
      </w:tr>
      <w:tr w:rsidR="00877E95" w:rsidRPr="00DE09C9" w14:paraId="39A327D9" w14:textId="77777777" w:rsidTr="00C93978">
        <w:trPr>
          <w:trHeight w:val="168"/>
          <w:jc w:val="center"/>
        </w:trPr>
        <w:tc>
          <w:tcPr>
            <w:tcW w:w="2405" w:type="dxa"/>
            <w:vMerge/>
            <w:shd w:val="clear" w:color="auto" w:fill="D1E7A8" w:themeFill="accent2" w:themeFillTint="66"/>
          </w:tcPr>
          <w:p w14:paraId="11C91658" w14:textId="77777777" w:rsidR="00877E95" w:rsidRPr="00C93978" w:rsidRDefault="00877E95" w:rsidP="00411FD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Arial Unicode MS" w:cstheme="minorHAnsi"/>
                <w:color w:val="EE0000"/>
                <w:lang w:eastAsia="pl-PL" w:bidi="pl-PL"/>
              </w:rPr>
            </w:pPr>
          </w:p>
        </w:tc>
        <w:tc>
          <w:tcPr>
            <w:tcW w:w="425" w:type="dxa"/>
          </w:tcPr>
          <w:p w14:paraId="3CFF1802" w14:textId="77777777" w:rsidR="00877E95" w:rsidRPr="00C93978" w:rsidRDefault="00877E95" w:rsidP="00903CDD">
            <w:pPr>
              <w:widowControl w:val="0"/>
              <w:suppressAutoHyphens/>
              <w:autoSpaceDE w:val="0"/>
              <w:spacing w:after="0" w:line="240" w:lineRule="auto"/>
              <w:rPr>
                <w:rFonts w:eastAsia="Arial Unicode MS" w:cstheme="minorHAnsi"/>
                <w:color w:val="EE0000"/>
                <w:lang w:eastAsia="pl-PL" w:bidi="pl-PL"/>
              </w:rPr>
            </w:pPr>
          </w:p>
        </w:tc>
        <w:tc>
          <w:tcPr>
            <w:tcW w:w="2971" w:type="dxa"/>
            <w:gridSpan w:val="3"/>
            <w:vAlign w:val="center"/>
          </w:tcPr>
          <w:p w14:paraId="6A6AF9CB" w14:textId="142749D9" w:rsidR="00877E95" w:rsidRPr="00C93978" w:rsidRDefault="004D18F4" w:rsidP="00903CDD">
            <w:pPr>
              <w:widowControl w:val="0"/>
              <w:suppressAutoHyphens/>
              <w:autoSpaceDE w:val="0"/>
              <w:spacing w:after="0" w:line="240" w:lineRule="auto"/>
              <w:rPr>
                <w:rFonts w:eastAsia="Arial Unicode MS" w:cstheme="minorHAnsi"/>
                <w:lang w:eastAsia="pl-PL" w:bidi="pl-PL"/>
              </w:rPr>
            </w:pPr>
            <w:r>
              <w:rPr>
                <w:rFonts w:eastAsia="Arial Unicode MS" w:cstheme="minorHAnsi"/>
                <w:lang w:eastAsia="pl-PL" w:bidi="pl-PL"/>
              </w:rPr>
              <w:t>rolnicy niskotowarowi prowadzący działalność rolniczą w małych gospodarstwach</w:t>
            </w:r>
          </w:p>
        </w:tc>
        <w:tc>
          <w:tcPr>
            <w:tcW w:w="431" w:type="dxa"/>
            <w:vAlign w:val="center"/>
          </w:tcPr>
          <w:p w14:paraId="0806082E" w14:textId="77777777" w:rsidR="00877E95" w:rsidRPr="00C93978" w:rsidRDefault="00877E95" w:rsidP="00FB2EDA">
            <w:pPr>
              <w:widowControl w:val="0"/>
              <w:suppressAutoHyphens/>
              <w:autoSpaceDE w:val="0"/>
              <w:spacing w:after="0" w:line="240" w:lineRule="auto"/>
              <w:rPr>
                <w:rFonts w:eastAsia="Arial Unicode MS" w:cstheme="minorHAnsi"/>
                <w:strike/>
                <w:lang w:eastAsia="pl-PL" w:bidi="pl-PL"/>
              </w:rPr>
            </w:pPr>
          </w:p>
        </w:tc>
        <w:tc>
          <w:tcPr>
            <w:tcW w:w="3119" w:type="dxa"/>
            <w:vAlign w:val="center"/>
          </w:tcPr>
          <w:p w14:paraId="24FDDA0F" w14:textId="364DC32C" w:rsidR="00877E95" w:rsidRPr="00C93978" w:rsidRDefault="00877E95" w:rsidP="00FB2EDA">
            <w:pPr>
              <w:widowControl w:val="0"/>
              <w:suppressAutoHyphens/>
              <w:autoSpaceDE w:val="0"/>
              <w:spacing w:after="0" w:line="240" w:lineRule="auto"/>
              <w:rPr>
                <w:rFonts w:eastAsia="Arial Unicode MS" w:cstheme="minorHAnsi"/>
                <w:lang w:eastAsia="pl-PL" w:bidi="pl-PL"/>
              </w:rPr>
            </w:pPr>
            <w:r w:rsidRPr="00C93978">
              <w:rPr>
                <w:rFonts w:eastAsia="Arial Unicode MS" w:cstheme="minorHAnsi"/>
                <w:lang w:eastAsia="pl-PL" w:bidi="pl-PL"/>
              </w:rPr>
              <w:t>osoby długo bezrobotne (powyżej 12 miesięcy)</w:t>
            </w:r>
          </w:p>
        </w:tc>
      </w:tr>
      <w:tr w:rsidR="004D18F4" w:rsidRPr="00DE09C9" w14:paraId="21019E94" w14:textId="77777777" w:rsidTr="00C82B37">
        <w:trPr>
          <w:trHeight w:val="561"/>
          <w:jc w:val="center"/>
        </w:trPr>
        <w:tc>
          <w:tcPr>
            <w:tcW w:w="2405" w:type="dxa"/>
            <w:vMerge/>
            <w:shd w:val="clear" w:color="auto" w:fill="D1E7A8" w:themeFill="accent2" w:themeFillTint="66"/>
          </w:tcPr>
          <w:p w14:paraId="433C84BA" w14:textId="77777777" w:rsidR="004D18F4" w:rsidRPr="00C93978" w:rsidRDefault="004D18F4" w:rsidP="004D18F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Arial Unicode MS" w:cstheme="minorHAnsi"/>
                <w:color w:val="EE0000"/>
                <w:lang w:eastAsia="pl-PL" w:bidi="pl-PL"/>
              </w:rPr>
            </w:pPr>
          </w:p>
        </w:tc>
        <w:tc>
          <w:tcPr>
            <w:tcW w:w="3396" w:type="dxa"/>
            <w:gridSpan w:val="4"/>
            <w:vMerge w:val="restart"/>
          </w:tcPr>
          <w:p w14:paraId="03BCA5B2" w14:textId="066288E3" w:rsidR="004D18F4" w:rsidRPr="00C93978" w:rsidRDefault="004D18F4" w:rsidP="004D18F4">
            <w:pPr>
              <w:widowControl w:val="0"/>
              <w:suppressAutoHyphens/>
              <w:autoSpaceDE w:val="0"/>
              <w:spacing w:after="0" w:line="240" w:lineRule="auto"/>
              <w:rPr>
                <w:rFonts w:eastAsia="Arial Unicode MS" w:cstheme="minorHAnsi"/>
                <w:lang w:eastAsia="pl-PL" w:bidi="pl-PL"/>
              </w:rPr>
            </w:pPr>
          </w:p>
        </w:tc>
        <w:tc>
          <w:tcPr>
            <w:tcW w:w="431" w:type="dxa"/>
            <w:vAlign w:val="center"/>
          </w:tcPr>
          <w:p w14:paraId="7644884E" w14:textId="77777777" w:rsidR="004D18F4" w:rsidRPr="00C93978" w:rsidRDefault="004D18F4" w:rsidP="004D18F4">
            <w:pPr>
              <w:widowControl w:val="0"/>
              <w:suppressAutoHyphens/>
              <w:autoSpaceDE w:val="0"/>
              <w:spacing w:after="0" w:line="240" w:lineRule="auto"/>
              <w:rPr>
                <w:rFonts w:eastAsia="Arial Unicode MS" w:cstheme="minorHAnsi"/>
                <w:strike/>
                <w:lang w:eastAsia="pl-PL" w:bidi="pl-PL"/>
              </w:rPr>
            </w:pPr>
          </w:p>
        </w:tc>
        <w:tc>
          <w:tcPr>
            <w:tcW w:w="3119" w:type="dxa"/>
            <w:vAlign w:val="center"/>
          </w:tcPr>
          <w:p w14:paraId="772D5422" w14:textId="281FF88E" w:rsidR="004D18F4" w:rsidRPr="00C93978" w:rsidRDefault="004D18F4" w:rsidP="004D18F4">
            <w:pPr>
              <w:widowControl w:val="0"/>
              <w:suppressAutoHyphens/>
              <w:autoSpaceDE w:val="0"/>
              <w:spacing w:after="0" w:line="240" w:lineRule="auto"/>
              <w:rPr>
                <w:rFonts w:eastAsia="Arial Unicode MS" w:cstheme="minorHAnsi"/>
                <w:lang w:eastAsia="pl-PL" w:bidi="pl-PL"/>
              </w:rPr>
            </w:pPr>
            <w:r w:rsidRPr="00C93978">
              <w:rPr>
                <w:rFonts w:eastAsia="Arial Unicode MS" w:cstheme="minorHAnsi"/>
                <w:lang w:eastAsia="pl-PL" w:bidi="pl-PL"/>
              </w:rPr>
              <w:t>bezrobotni powyżej 50 roku życia</w:t>
            </w:r>
          </w:p>
        </w:tc>
      </w:tr>
      <w:tr w:rsidR="004D18F4" w:rsidRPr="00DE09C9" w14:paraId="595CE86E" w14:textId="77777777" w:rsidTr="00C82B37">
        <w:trPr>
          <w:trHeight w:val="168"/>
          <w:jc w:val="center"/>
        </w:trPr>
        <w:tc>
          <w:tcPr>
            <w:tcW w:w="2405" w:type="dxa"/>
            <w:vMerge/>
            <w:shd w:val="clear" w:color="auto" w:fill="D1E7A8" w:themeFill="accent2" w:themeFillTint="66"/>
          </w:tcPr>
          <w:p w14:paraId="2E4686A7" w14:textId="77777777" w:rsidR="004D18F4" w:rsidRPr="00C93978" w:rsidRDefault="004D18F4" w:rsidP="004D18F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Arial Unicode MS" w:cstheme="minorHAnsi"/>
                <w:color w:val="EE0000"/>
                <w:lang w:eastAsia="pl-PL" w:bidi="pl-PL"/>
              </w:rPr>
            </w:pPr>
          </w:p>
        </w:tc>
        <w:tc>
          <w:tcPr>
            <w:tcW w:w="3396" w:type="dxa"/>
            <w:gridSpan w:val="4"/>
            <w:vMerge/>
          </w:tcPr>
          <w:p w14:paraId="74A9E2D7" w14:textId="7AD4201F" w:rsidR="004D18F4" w:rsidRPr="00C93978" w:rsidRDefault="004D18F4" w:rsidP="004D18F4">
            <w:pPr>
              <w:widowControl w:val="0"/>
              <w:suppressAutoHyphens/>
              <w:autoSpaceDE w:val="0"/>
              <w:spacing w:after="0" w:line="240" w:lineRule="auto"/>
              <w:rPr>
                <w:rFonts w:eastAsia="Arial Unicode MS" w:cstheme="minorHAnsi"/>
                <w:lang w:eastAsia="pl-PL" w:bidi="pl-PL"/>
              </w:rPr>
            </w:pPr>
          </w:p>
        </w:tc>
        <w:tc>
          <w:tcPr>
            <w:tcW w:w="431" w:type="dxa"/>
            <w:vAlign w:val="center"/>
          </w:tcPr>
          <w:p w14:paraId="34703FF4" w14:textId="77777777" w:rsidR="004D18F4" w:rsidRPr="00C93978" w:rsidRDefault="004D18F4" w:rsidP="004D18F4">
            <w:pPr>
              <w:widowControl w:val="0"/>
              <w:suppressAutoHyphens/>
              <w:autoSpaceDE w:val="0"/>
              <w:spacing w:after="0" w:line="240" w:lineRule="auto"/>
              <w:rPr>
                <w:rFonts w:eastAsia="Arial Unicode MS" w:cstheme="minorHAnsi"/>
                <w:strike/>
                <w:lang w:eastAsia="pl-PL" w:bidi="pl-PL"/>
              </w:rPr>
            </w:pPr>
          </w:p>
        </w:tc>
        <w:tc>
          <w:tcPr>
            <w:tcW w:w="3119" w:type="dxa"/>
            <w:vAlign w:val="center"/>
          </w:tcPr>
          <w:p w14:paraId="51523234" w14:textId="5FA38BEB" w:rsidR="004D18F4" w:rsidRPr="00C93978" w:rsidRDefault="004D18F4" w:rsidP="004D18F4">
            <w:pPr>
              <w:widowControl w:val="0"/>
              <w:suppressAutoHyphens/>
              <w:autoSpaceDE w:val="0"/>
              <w:spacing w:after="0" w:line="240" w:lineRule="auto"/>
              <w:rPr>
                <w:rFonts w:eastAsia="Arial Unicode MS" w:cstheme="minorHAnsi"/>
                <w:lang w:eastAsia="pl-PL" w:bidi="pl-PL"/>
              </w:rPr>
            </w:pPr>
            <w:r w:rsidRPr="00C93978">
              <w:rPr>
                <w:rFonts w:eastAsia="Arial Unicode MS" w:cstheme="minorHAnsi"/>
                <w:lang w:eastAsia="pl-PL" w:bidi="pl-PL"/>
              </w:rPr>
              <w:t>osoby bezrobotne do 30 roku życia</w:t>
            </w:r>
          </w:p>
        </w:tc>
      </w:tr>
      <w:tr w:rsidR="004D18F4" w:rsidRPr="00877E95" w14:paraId="615770BC" w14:textId="77777777" w:rsidTr="00C93978">
        <w:trPr>
          <w:trHeight w:val="374"/>
          <w:jc w:val="center"/>
        </w:trPr>
        <w:tc>
          <w:tcPr>
            <w:tcW w:w="2405" w:type="dxa"/>
            <w:vMerge/>
            <w:shd w:val="clear" w:color="auto" w:fill="D1E7A8" w:themeFill="accent2" w:themeFillTint="66"/>
          </w:tcPr>
          <w:p w14:paraId="5F218162" w14:textId="77777777" w:rsidR="004D18F4" w:rsidRPr="00C93978" w:rsidRDefault="004D18F4" w:rsidP="004D18F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Arial Unicode MS" w:cstheme="minorHAnsi"/>
                <w:color w:val="EE0000"/>
                <w:lang w:eastAsia="pl-PL" w:bidi="pl-PL"/>
              </w:rPr>
            </w:pPr>
          </w:p>
        </w:tc>
        <w:tc>
          <w:tcPr>
            <w:tcW w:w="6946" w:type="dxa"/>
            <w:gridSpan w:val="6"/>
            <w:shd w:val="clear" w:color="auto" w:fill="D1E7A8" w:themeFill="accent2" w:themeFillTint="66"/>
            <w:vAlign w:val="center"/>
          </w:tcPr>
          <w:p w14:paraId="3730AC86" w14:textId="2F435796" w:rsidR="004D18F4" w:rsidRPr="00877E95" w:rsidRDefault="004D18F4" w:rsidP="004D18F4">
            <w:pPr>
              <w:widowControl w:val="0"/>
              <w:suppressAutoHyphens/>
              <w:autoSpaceDE w:val="0"/>
              <w:spacing w:before="240" w:after="0" w:line="360" w:lineRule="auto"/>
              <w:jc w:val="center"/>
              <w:rPr>
                <w:rFonts w:eastAsia="Arial Unicode MS" w:cstheme="minorHAnsi"/>
                <w:lang w:eastAsia="pl-PL" w:bidi="pl-PL"/>
              </w:rPr>
            </w:pPr>
            <w:r w:rsidRPr="00877E95">
              <w:rPr>
                <w:rFonts w:eastAsia="Arial Unicode MS" w:cstheme="minorHAnsi"/>
                <w:lang w:eastAsia="pl-PL" w:bidi="pl-PL"/>
              </w:rPr>
              <w:t>grupy szczególnie istotne z punktu widzenia wdrażania LSR</w:t>
            </w:r>
          </w:p>
        </w:tc>
      </w:tr>
      <w:tr w:rsidR="004D18F4" w:rsidRPr="00DE09C9" w14:paraId="1BEB35CD" w14:textId="77777777" w:rsidTr="00877E95">
        <w:trPr>
          <w:trHeight w:val="336"/>
          <w:jc w:val="center"/>
        </w:trPr>
        <w:tc>
          <w:tcPr>
            <w:tcW w:w="2405" w:type="dxa"/>
            <w:vMerge/>
            <w:shd w:val="clear" w:color="auto" w:fill="D1E7A8" w:themeFill="accent2" w:themeFillTint="66"/>
          </w:tcPr>
          <w:p w14:paraId="5512EB47" w14:textId="77777777" w:rsidR="004D18F4" w:rsidRPr="00C93978" w:rsidRDefault="004D18F4" w:rsidP="004D18F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Arial Unicode MS" w:cstheme="minorHAnsi"/>
                <w:color w:val="EE0000"/>
                <w:lang w:eastAsia="pl-PL" w:bidi="pl-PL"/>
              </w:rPr>
            </w:pPr>
          </w:p>
        </w:tc>
        <w:tc>
          <w:tcPr>
            <w:tcW w:w="425" w:type="dxa"/>
          </w:tcPr>
          <w:p w14:paraId="31BAFF4B" w14:textId="77777777" w:rsidR="004D18F4" w:rsidRPr="00C93978" w:rsidRDefault="004D18F4" w:rsidP="004D18F4">
            <w:pPr>
              <w:widowControl w:val="0"/>
              <w:suppressAutoHyphens/>
              <w:autoSpaceDE w:val="0"/>
              <w:spacing w:after="0" w:line="240" w:lineRule="auto"/>
              <w:rPr>
                <w:rFonts w:eastAsia="Arial Unicode MS" w:cstheme="minorHAnsi"/>
                <w:strike/>
                <w:color w:val="EE0000"/>
                <w:lang w:eastAsia="pl-PL" w:bidi="pl-PL"/>
              </w:rPr>
            </w:pPr>
          </w:p>
        </w:tc>
        <w:tc>
          <w:tcPr>
            <w:tcW w:w="6521" w:type="dxa"/>
            <w:gridSpan w:val="5"/>
          </w:tcPr>
          <w:p w14:paraId="0A1327D1" w14:textId="61700418" w:rsidR="004D18F4" w:rsidRPr="00877E95" w:rsidRDefault="004D18F4" w:rsidP="004D18F4">
            <w:pPr>
              <w:widowControl w:val="0"/>
              <w:suppressAutoHyphens/>
              <w:autoSpaceDE w:val="0"/>
              <w:spacing w:after="0" w:line="240" w:lineRule="auto"/>
              <w:rPr>
                <w:rFonts w:eastAsia="Arial Unicode MS" w:cstheme="minorHAnsi"/>
                <w:lang w:eastAsia="pl-PL" w:bidi="pl-PL"/>
              </w:rPr>
            </w:pPr>
            <w:r>
              <w:rPr>
                <w:rFonts w:eastAsia="Arial Unicode MS" w:cstheme="minorHAnsi"/>
                <w:lang w:eastAsia="pl-PL" w:bidi="pl-PL"/>
              </w:rPr>
              <w:t>s</w:t>
            </w:r>
            <w:r w:rsidRPr="00877E95">
              <w:rPr>
                <w:rFonts w:eastAsia="Arial Unicode MS" w:cstheme="minorHAnsi"/>
                <w:lang w:eastAsia="pl-PL" w:bidi="pl-PL"/>
              </w:rPr>
              <w:t>eniorzy w wieku 60+</w:t>
            </w:r>
          </w:p>
        </w:tc>
      </w:tr>
      <w:tr w:rsidR="004D18F4" w:rsidRPr="00DE09C9" w14:paraId="3A79C0E3" w14:textId="77777777" w:rsidTr="00877E95">
        <w:trPr>
          <w:trHeight w:val="336"/>
          <w:jc w:val="center"/>
        </w:trPr>
        <w:tc>
          <w:tcPr>
            <w:tcW w:w="2405" w:type="dxa"/>
            <w:vMerge/>
            <w:shd w:val="clear" w:color="auto" w:fill="D1E7A8" w:themeFill="accent2" w:themeFillTint="66"/>
          </w:tcPr>
          <w:p w14:paraId="5EE3CFA7" w14:textId="77777777" w:rsidR="004D18F4" w:rsidRPr="00C93978" w:rsidRDefault="004D18F4" w:rsidP="004D18F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Arial Unicode MS" w:cstheme="minorHAnsi"/>
                <w:color w:val="EE0000"/>
                <w:lang w:eastAsia="pl-PL" w:bidi="pl-PL"/>
              </w:rPr>
            </w:pPr>
          </w:p>
        </w:tc>
        <w:tc>
          <w:tcPr>
            <w:tcW w:w="425" w:type="dxa"/>
          </w:tcPr>
          <w:p w14:paraId="4F7FC221" w14:textId="77777777" w:rsidR="004D18F4" w:rsidRPr="00C93978" w:rsidRDefault="004D18F4" w:rsidP="004D18F4">
            <w:pPr>
              <w:widowControl w:val="0"/>
              <w:suppressAutoHyphens/>
              <w:autoSpaceDE w:val="0"/>
              <w:spacing w:after="0" w:line="240" w:lineRule="auto"/>
              <w:rPr>
                <w:rFonts w:eastAsia="Arial Unicode MS" w:cstheme="minorHAnsi"/>
                <w:strike/>
                <w:color w:val="EE0000"/>
                <w:lang w:eastAsia="pl-PL" w:bidi="pl-PL"/>
              </w:rPr>
            </w:pPr>
          </w:p>
        </w:tc>
        <w:tc>
          <w:tcPr>
            <w:tcW w:w="6521" w:type="dxa"/>
            <w:gridSpan w:val="5"/>
          </w:tcPr>
          <w:p w14:paraId="64A21E85" w14:textId="10E34E24" w:rsidR="004D18F4" w:rsidRPr="00877E95" w:rsidRDefault="004D18F4" w:rsidP="004D18F4">
            <w:pPr>
              <w:widowControl w:val="0"/>
              <w:suppressAutoHyphens/>
              <w:autoSpaceDE w:val="0"/>
              <w:spacing w:after="0" w:line="240" w:lineRule="auto"/>
              <w:rPr>
                <w:rFonts w:eastAsia="Arial Unicode MS" w:cstheme="minorHAnsi"/>
                <w:lang w:eastAsia="pl-PL" w:bidi="pl-PL"/>
              </w:rPr>
            </w:pPr>
            <w:r>
              <w:rPr>
                <w:rFonts w:eastAsia="Arial Unicode MS" w:cstheme="minorHAnsi"/>
                <w:lang w:eastAsia="pl-PL" w:bidi="pl-PL"/>
              </w:rPr>
              <w:t>o</w:t>
            </w:r>
            <w:r w:rsidRPr="00877E95">
              <w:rPr>
                <w:rFonts w:eastAsia="Arial Unicode MS" w:cstheme="minorHAnsi"/>
                <w:lang w:eastAsia="pl-PL" w:bidi="pl-PL"/>
              </w:rPr>
              <w:t>soby młode do 25 roku życia, w tym dzieci i młodzież z rodzin dysfunkcyjnych</w:t>
            </w:r>
          </w:p>
        </w:tc>
      </w:tr>
      <w:tr w:rsidR="004D18F4" w:rsidRPr="00DE09C9" w14:paraId="5F938362" w14:textId="77777777" w:rsidTr="00446053">
        <w:trPr>
          <w:trHeight w:val="456"/>
          <w:jc w:val="center"/>
        </w:trPr>
        <w:tc>
          <w:tcPr>
            <w:tcW w:w="2405" w:type="dxa"/>
            <w:shd w:val="clear" w:color="auto" w:fill="D1E7A8" w:themeFill="accent2" w:themeFillTint="66"/>
            <w:vAlign w:val="center"/>
          </w:tcPr>
          <w:p w14:paraId="2B708072" w14:textId="4ADFD9F5" w:rsidR="004D18F4" w:rsidRPr="00DE09C9" w:rsidRDefault="004D18F4" w:rsidP="004D18F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Arial Unicode MS" w:cstheme="minorHAnsi"/>
                <w:lang w:eastAsia="pl-PL" w:bidi="pl-PL"/>
              </w:rPr>
            </w:pPr>
            <w:r w:rsidRPr="00DE09C9">
              <w:rPr>
                <w:rFonts w:eastAsia="Arial Unicode MS" w:cstheme="minorHAnsi"/>
                <w:lang w:eastAsia="pl-PL" w:bidi="pl-PL"/>
              </w:rPr>
              <w:t>Problemy w realizacji operacji</w:t>
            </w:r>
          </w:p>
        </w:tc>
        <w:tc>
          <w:tcPr>
            <w:tcW w:w="6946" w:type="dxa"/>
            <w:gridSpan w:val="6"/>
          </w:tcPr>
          <w:p w14:paraId="0DA7206C" w14:textId="77777777" w:rsidR="004D18F4" w:rsidRPr="00DE09C9" w:rsidRDefault="004D18F4" w:rsidP="004D18F4">
            <w:pPr>
              <w:widowControl w:val="0"/>
              <w:suppressAutoHyphens/>
              <w:autoSpaceDE w:val="0"/>
              <w:spacing w:before="240" w:after="0" w:line="360" w:lineRule="auto"/>
              <w:jc w:val="center"/>
              <w:rPr>
                <w:rFonts w:eastAsia="Arial Unicode MS" w:cstheme="minorHAnsi"/>
                <w:strike/>
                <w:lang w:eastAsia="pl-PL" w:bidi="pl-PL"/>
              </w:rPr>
            </w:pPr>
          </w:p>
        </w:tc>
      </w:tr>
      <w:tr w:rsidR="004D18F4" w:rsidRPr="00DE09C9" w14:paraId="44CE509F" w14:textId="77777777" w:rsidTr="00446053">
        <w:trPr>
          <w:trHeight w:val="737"/>
          <w:jc w:val="center"/>
        </w:trPr>
        <w:tc>
          <w:tcPr>
            <w:tcW w:w="2405" w:type="dxa"/>
            <w:vMerge w:val="restart"/>
            <w:shd w:val="clear" w:color="auto" w:fill="D1E7A8" w:themeFill="accent2" w:themeFillTint="66"/>
            <w:vAlign w:val="center"/>
          </w:tcPr>
          <w:p w14:paraId="48BBD179" w14:textId="40181951" w:rsidR="004D18F4" w:rsidRPr="00DE09C9" w:rsidRDefault="004D18F4" w:rsidP="004D18F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Arial Unicode MS" w:cstheme="minorHAnsi"/>
                <w:lang w:eastAsia="pl-PL" w:bidi="pl-PL"/>
              </w:rPr>
            </w:pPr>
            <w:r w:rsidRPr="00DE09C9">
              <w:rPr>
                <w:rFonts w:eastAsia="Arial Unicode MS" w:cstheme="minorHAnsi"/>
                <w:lang w:eastAsia="pl-PL" w:bidi="pl-PL"/>
              </w:rPr>
              <w:t xml:space="preserve">Czy korzystałeś z doradztwa świadczonego przez biuro LGD </w:t>
            </w:r>
            <w:r>
              <w:rPr>
                <w:rFonts w:eastAsia="Arial Unicode MS" w:cstheme="minorHAnsi"/>
                <w:lang w:eastAsia="pl-PL" w:bidi="pl-PL"/>
              </w:rPr>
              <w:t>„Kaszubska Droga”</w:t>
            </w:r>
            <w:r w:rsidRPr="00DE09C9">
              <w:rPr>
                <w:rFonts w:eastAsia="Arial Unicode MS" w:cstheme="minorHAnsi"/>
                <w:lang w:eastAsia="pl-PL" w:bidi="pl-PL"/>
              </w:rPr>
              <w:t xml:space="preserve">? Jeśli tak, na jakim </w:t>
            </w:r>
            <w:r>
              <w:rPr>
                <w:rFonts w:eastAsia="Arial Unicode MS" w:cstheme="minorHAnsi"/>
                <w:lang w:eastAsia="pl-PL" w:bidi="pl-PL"/>
              </w:rPr>
              <w:t>etapie</w:t>
            </w:r>
            <w:r w:rsidRPr="00DE09C9">
              <w:rPr>
                <w:rFonts w:eastAsia="Arial Unicode MS" w:cstheme="minorHAnsi"/>
                <w:lang w:eastAsia="pl-PL" w:bidi="pl-PL"/>
              </w:rPr>
              <w:t>? (można zaznaczyć więcej niż jedną odpowiedź)</w:t>
            </w:r>
          </w:p>
        </w:tc>
        <w:tc>
          <w:tcPr>
            <w:tcW w:w="425" w:type="dxa"/>
          </w:tcPr>
          <w:p w14:paraId="4719C1A8" w14:textId="77777777" w:rsidR="004D18F4" w:rsidRPr="00DE09C9" w:rsidRDefault="004D18F4" w:rsidP="004D18F4">
            <w:pPr>
              <w:pStyle w:val="Akapitzlist"/>
              <w:widowControl w:val="0"/>
              <w:suppressAutoHyphens/>
              <w:autoSpaceDE w:val="0"/>
              <w:spacing w:after="0" w:line="240" w:lineRule="auto"/>
              <w:ind w:left="714"/>
              <w:rPr>
                <w:rFonts w:eastAsia="Arial Unicode MS" w:cstheme="minorHAnsi"/>
                <w:lang w:eastAsia="pl-PL" w:bidi="pl-PL"/>
              </w:rPr>
            </w:pPr>
          </w:p>
        </w:tc>
        <w:tc>
          <w:tcPr>
            <w:tcW w:w="6521" w:type="dxa"/>
            <w:gridSpan w:val="5"/>
            <w:vAlign w:val="center"/>
          </w:tcPr>
          <w:p w14:paraId="685FF887" w14:textId="2FE4EA13" w:rsidR="004D18F4" w:rsidRPr="00DE09C9" w:rsidRDefault="004D18F4" w:rsidP="004D18F4">
            <w:pPr>
              <w:pStyle w:val="Akapitzlist"/>
              <w:widowControl w:val="0"/>
              <w:suppressAutoHyphens/>
              <w:autoSpaceDE w:val="0"/>
              <w:spacing w:after="0" w:line="240" w:lineRule="auto"/>
              <w:ind w:left="0"/>
              <w:rPr>
                <w:rFonts w:eastAsia="Arial Unicode MS" w:cstheme="minorHAnsi"/>
                <w:lang w:eastAsia="pl-PL" w:bidi="pl-PL"/>
              </w:rPr>
            </w:pPr>
            <w:r>
              <w:rPr>
                <w:rFonts w:eastAsia="Arial Unicode MS" w:cstheme="minorHAnsi"/>
                <w:lang w:eastAsia="pl-PL" w:bidi="pl-PL"/>
              </w:rPr>
              <w:t>Nie korzystałam/ em z doradztwa</w:t>
            </w:r>
          </w:p>
        </w:tc>
      </w:tr>
      <w:tr w:rsidR="004D18F4" w:rsidRPr="00DE09C9" w14:paraId="1EF713C3" w14:textId="77777777" w:rsidTr="00446053">
        <w:trPr>
          <w:trHeight w:val="737"/>
          <w:jc w:val="center"/>
        </w:trPr>
        <w:tc>
          <w:tcPr>
            <w:tcW w:w="2405" w:type="dxa"/>
            <w:vMerge/>
            <w:shd w:val="clear" w:color="auto" w:fill="D1E7A8" w:themeFill="accent2" w:themeFillTint="66"/>
            <w:vAlign w:val="center"/>
          </w:tcPr>
          <w:p w14:paraId="4AC7344C" w14:textId="77777777" w:rsidR="004D18F4" w:rsidRPr="00DE09C9" w:rsidRDefault="004D18F4" w:rsidP="004D18F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Arial Unicode MS" w:cstheme="minorHAnsi"/>
                <w:lang w:eastAsia="pl-PL" w:bidi="pl-PL"/>
              </w:rPr>
            </w:pPr>
          </w:p>
        </w:tc>
        <w:tc>
          <w:tcPr>
            <w:tcW w:w="425" w:type="dxa"/>
          </w:tcPr>
          <w:p w14:paraId="74D9DB6D" w14:textId="77777777" w:rsidR="004D18F4" w:rsidRPr="00DE09C9" w:rsidRDefault="004D18F4" w:rsidP="004D18F4">
            <w:pPr>
              <w:pStyle w:val="Akapitzlist"/>
              <w:widowControl w:val="0"/>
              <w:suppressAutoHyphens/>
              <w:autoSpaceDE w:val="0"/>
              <w:spacing w:after="0" w:line="240" w:lineRule="auto"/>
              <w:ind w:left="714"/>
              <w:rPr>
                <w:rFonts w:eastAsia="Arial Unicode MS" w:cstheme="minorHAnsi"/>
                <w:lang w:eastAsia="pl-PL" w:bidi="pl-PL"/>
              </w:rPr>
            </w:pPr>
          </w:p>
        </w:tc>
        <w:tc>
          <w:tcPr>
            <w:tcW w:w="6521" w:type="dxa"/>
            <w:gridSpan w:val="5"/>
            <w:vAlign w:val="center"/>
          </w:tcPr>
          <w:p w14:paraId="572E1C0D" w14:textId="14957993" w:rsidR="004D18F4" w:rsidRPr="00DE09C9" w:rsidRDefault="004D18F4" w:rsidP="004D18F4">
            <w:pPr>
              <w:pStyle w:val="Akapitzlist"/>
              <w:widowControl w:val="0"/>
              <w:suppressAutoHyphens/>
              <w:autoSpaceDE w:val="0"/>
              <w:spacing w:after="0" w:line="240" w:lineRule="auto"/>
              <w:ind w:left="0"/>
              <w:rPr>
                <w:rFonts w:eastAsia="Arial Unicode MS" w:cstheme="minorHAnsi"/>
                <w:lang w:eastAsia="pl-PL" w:bidi="pl-PL"/>
              </w:rPr>
            </w:pPr>
            <w:r>
              <w:rPr>
                <w:rFonts w:eastAsia="Arial Unicode MS" w:cstheme="minorHAnsi"/>
                <w:lang w:eastAsia="pl-PL" w:bidi="pl-PL"/>
              </w:rPr>
              <w:t>Korzystałam/ em na etapie przygotowania wniosku o przyznanie pomocy</w:t>
            </w:r>
          </w:p>
        </w:tc>
      </w:tr>
      <w:tr w:rsidR="004D18F4" w:rsidRPr="00DE09C9" w14:paraId="2F165005" w14:textId="77777777" w:rsidTr="00446053">
        <w:trPr>
          <w:trHeight w:val="737"/>
          <w:jc w:val="center"/>
        </w:trPr>
        <w:tc>
          <w:tcPr>
            <w:tcW w:w="2405" w:type="dxa"/>
            <w:vMerge/>
            <w:shd w:val="clear" w:color="auto" w:fill="D1E7A8" w:themeFill="accent2" w:themeFillTint="66"/>
            <w:vAlign w:val="center"/>
          </w:tcPr>
          <w:p w14:paraId="07BDEF0B" w14:textId="77777777" w:rsidR="004D18F4" w:rsidRPr="00DE09C9" w:rsidRDefault="004D18F4" w:rsidP="004D18F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Arial Unicode MS" w:cstheme="minorHAnsi"/>
                <w:lang w:eastAsia="pl-PL" w:bidi="pl-PL"/>
              </w:rPr>
            </w:pPr>
          </w:p>
        </w:tc>
        <w:tc>
          <w:tcPr>
            <w:tcW w:w="425" w:type="dxa"/>
          </w:tcPr>
          <w:p w14:paraId="14124728" w14:textId="77777777" w:rsidR="004D18F4" w:rsidRPr="00DE09C9" w:rsidRDefault="004D18F4" w:rsidP="004D18F4">
            <w:pPr>
              <w:pStyle w:val="Akapitzlist"/>
              <w:widowControl w:val="0"/>
              <w:suppressAutoHyphens/>
              <w:autoSpaceDE w:val="0"/>
              <w:spacing w:after="0" w:line="240" w:lineRule="auto"/>
              <w:ind w:left="714"/>
              <w:rPr>
                <w:rFonts w:eastAsia="Arial Unicode MS" w:cstheme="minorHAnsi"/>
                <w:lang w:eastAsia="pl-PL" w:bidi="pl-PL"/>
              </w:rPr>
            </w:pPr>
          </w:p>
        </w:tc>
        <w:tc>
          <w:tcPr>
            <w:tcW w:w="6521" w:type="dxa"/>
            <w:gridSpan w:val="5"/>
            <w:vAlign w:val="center"/>
          </w:tcPr>
          <w:p w14:paraId="1C882C40" w14:textId="76818649" w:rsidR="004D18F4" w:rsidRPr="00DE09C9" w:rsidRDefault="004D18F4" w:rsidP="004D18F4">
            <w:pPr>
              <w:pStyle w:val="Akapitzlist"/>
              <w:widowControl w:val="0"/>
              <w:suppressAutoHyphens/>
              <w:autoSpaceDE w:val="0"/>
              <w:spacing w:after="0" w:line="240" w:lineRule="auto"/>
              <w:ind w:left="714" w:hanging="677"/>
              <w:rPr>
                <w:rFonts w:eastAsia="Arial Unicode MS" w:cstheme="minorHAnsi"/>
                <w:lang w:eastAsia="pl-PL" w:bidi="pl-PL"/>
              </w:rPr>
            </w:pPr>
            <w:r>
              <w:rPr>
                <w:rFonts w:eastAsia="Arial Unicode MS" w:cstheme="minorHAnsi"/>
                <w:lang w:eastAsia="pl-PL" w:bidi="pl-PL"/>
              </w:rPr>
              <w:t>Korzystałam/em na etapie przygotowania wniosku o płatność</w:t>
            </w:r>
          </w:p>
        </w:tc>
      </w:tr>
      <w:tr w:rsidR="004D18F4" w:rsidRPr="00DE09C9" w14:paraId="43C3E5FB" w14:textId="77777777" w:rsidTr="00446053">
        <w:trPr>
          <w:trHeight w:val="456"/>
          <w:jc w:val="center"/>
        </w:trPr>
        <w:tc>
          <w:tcPr>
            <w:tcW w:w="2405" w:type="dxa"/>
            <w:shd w:val="clear" w:color="auto" w:fill="D1E7A8" w:themeFill="accent2" w:themeFillTint="66"/>
            <w:vAlign w:val="center"/>
          </w:tcPr>
          <w:p w14:paraId="132EE0E5" w14:textId="07303185" w:rsidR="004D18F4" w:rsidRPr="00DE09C9" w:rsidRDefault="004D18F4" w:rsidP="004D18F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Arial Unicode MS" w:cstheme="minorHAnsi"/>
                <w:lang w:eastAsia="pl-PL" w:bidi="pl-PL"/>
              </w:rPr>
            </w:pPr>
            <w:r w:rsidRPr="00DE09C9">
              <w:rPr>
                <w:rFonts w:eastAsia="Arial Unicode MS" w:cstheme="minorHAnsi"/>
                <w:lang w:eastAsia="pl-PL" w:bidi="pl-PL"/>
              </w:rPr>
              <w:t>Kierując się doświadczeniem, opisz wartość dodaną podejścia Leader, w formule którego wdrażane są projekty w ramach Lokalnej Strategii Rozwoju</w:t>
            </w:r>
          </w:p>
        </w:tc>
        <w:tc>
          <w:tcPr>
            <w:tcW w:w="6946" w:type="dxa"/>
            <w:gridSpan w:val="6"/>
          </w:tcPr>
          <w:p w14:paraId="0876771A" w14:textId="77777777" w:rsidR="004D18F4" w:rsidRPr="00DE09C9" w:rsidRDefault="004D18F4" w:rsidP="004D18F4">
            <w:pPr>
              <w:widowControl w:val="0"/>
              <w:suppressAutoHyphens/>
              <w:autoSpaceDE w:val="0"/>
              <w:spacing w:before="240" w:after="0" w:line="360" w:lineRule="auto"/>
              <w:jc w:val="center"/>
              <w:rPr>
                <w:rFonts w:eastAsia="Arial Unicode MS" w:cstheme="minorHAnsi"/>
                <w:strike/>
                <w:lang w:eastAsia="pl-PL" w:bidi="pl-PL"/>
              </w:rPr>
            </w:pPr>
          </w:p>
        </w:tc>
      </w:tr>
      <w:tr w:rsidR="004D18F4" w:rsidRPr="00DE09C9" w14:paraId="5F76208A" w14:textId="77777777" w:rsidTr="00446053">
        <w:trPr>
          <w:trHeight w:val="448"/>
          <w:jc w:val="center"/>
        </w:trPr>
        <w:tc>
          <w:tcPr>
            <w:tcW w:w="2405" w:type="dxa"/>
            <w:vMerge w:val="restart"/>
            <w:shd w:val="clear" w:color="auto" w:fill="D1E7A8" w:themeFill="accent2" w:themeFillTint="66"/>
            <w:vAlign w:val="center"/>
          </w:tcPr>
          <w:p w14:paraId="279B3486" w14:textId="77777777" w:rsidR="004D18F4" w:rsidRDefault="004D18F4" w:rsidP="004D18F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Arial Unicode MS" w:cstheme="minorHAnsi"/>
                <w:lang w:eastAsia="pl-PL" w:bidi="pl-PL"/>
              </w:rPr>
            </w:pPr>
            <w:r w:rsidRPr="00DE09C9">
              <w:rPr>
                <w:rFonts w:eastAsia="Arial Unicode MS" w:cstheme="minorHAnsi"/>
                <w:lang w:eastAsia="pl-PL" w:bidi="pl-PL"/>
              </w:rPr>
              <w:t xml:space="preserve">Dane osoby do kontaktu </w:t>
            </w:r>
            <w:r>
              <w:rPr>
                <w:rFonts w:eastAsia="Arial Unicode MS" w:cstheme="minorHAnsi"/>
                <w:lang w:eastAsia="pl-PL" w:bidi="pl-PL"/>
              </w:rPr>
              <w:t xml:space="preserve">wypełniającej </w:t>
            </w:r>
            <w:r w:rsidRPr="00DE09C9">
              <w:rPr>
                <w:rFonts w:eastAsia="Arial Unicode MS" w:cstheme="minorHAnsi"/>
                <w:lang w:eastAsia="pl-PL" w:bidi="pl-PL"/>
              </w:rPr>
              <w:t>ankiet</w:t>
            </w:r>
            <w:r>
              <w:rPr>
                <w:rFonts w:eastAsia="Arial Unicode MS" w:cstheme="minorHAnsi"/>
                <w:lang w:eastAsia="pl-PL" w:bidi="pl-PL"/>
              </w:rPr>
              <w:t xml:space="preserve">ę </w:t>
            </w:r>
            <w:r w:rsidRPr="00DE09C9">
              <w:rPr>
                <w:rFonts w:eastAsia="Arial Unicode MS" w:cstheme="minorHAnsi"/>
                <w:lang w:eastAsia="pl-PL" w:bidi="pl-PL"/>
              </w:rPr>
              <w:t xml:space="preserve">monitorującą </w:t>
            </w:r>
          </w:p>
          <w:p w14:paraId="22DF21C0" w14:textId="2026C83B" w:rsidR="004D18F4" w:rsidRPr="00DE09C9" w:rsidRDefault="004D18F4" w:rsidP="004D18F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Arial Unicode MS" w:cstheme="minorHAnsi"/>
                <w:lang w:eastAsia="pl-PL" w:bidi="pl-PL"/>
              </w:rPr>
            </w:pPr>
          </w:p>
        </w:tc>
        <w:tc>
          <w:tcPr>
            <w:tcW w:w="1843" w:type="dxa"/>
            <w:gridSpan w:val="3"/>
          </w:tcPr>
          <w:p w14:paraId="108120B9" w14:textId="1D002525" w:rsidR="004D18F4" w:rsidRPr="00584604" w:rsidRDefault="004D18F4" w:rsidP="004D18F4">
            <w:pPr>
              <w:widowControl w:val="0"/>
              <w:suppressAutoHyphens/>
              <w:autoSpaceDE w:val="0"/>
              <w:spacing w:before="240" w:after="0" w:line="360" w:lineRule="auto"/>
              <w:jc w:val="center"/>
              <w:rPr>
                <w:rFonts w:eastAsia="Arial Unicode MS" w:cstheme="minorHAnsi"/>
                <w:lang w:eastAsia="pl-PL" w:bidi="pl-PL"/>
              </w:rPr>
            </w:pPr>
            <w:r w:rsidRPr="00584604">
              <w:rPr>
                <w:rFonts w:eastAsia="Arial Unicode MS" w:cstheme="minorHAnsi"/>
                <w:lang w:eastAsia="pl-PL" w:bidi="pl-PL"/>
              </w:rPr>
              <w:t>Imię i nazwisko</w:t>
            </w:r>
          </w:p>
        </w:tc>
        <w:tc>
          <w:tcPr>
            <w:tcW w:w="5103" w:type="dxa"/>
            <w:gridSpan w:val="3"/>
          </w:tcPr>
          <w:p w14:paraId="651E88E2" w14:textId="6ED22FD0" w:rsidR="004D18F4" w:rsidRPr="00DE09C9" w:rsidRDefault="004D18F4" w:rsidP="004D18F4">
            <w:pPr>
              <w:widowControl w:val="0"/>
              <w:suppressAutoHyphens/>
              <w:autoSpaceDE w:val="0"/>
              <w:spacing w:before="240" w:after="0" w:line="360" w:lineRule="auto"/>
              <w:jc w:val="center"/>
              <w:rPr>
                <w:rFonts w:eastAsia="Arial Unicode MS" w:cstheme="minorHAnsi"/>
                <w:strike/>
                <w:lang w:eastAsia="pl-PL" w:bidi="pl-PL"/>
              </w:rPr>
            </w:pPr>
          </w:p>
        </w:tc>
      </w:tr>
      <w:tr w:rsidR="004D18F4" w:rsidRPr="00DE09C9" w14:paraId="5B13044C" w14:textId="77777777" w:rsidTr="00584604">
        <w:trPr>
          <w:trHeight w:val="448"/>
          <w:jc w:val="center"/>
        </w:trPr>
        <w:tc>
          <w:tcPr>
            <w:tcW w:w="2405" w:type="dxa"/>
            <w:vMerge/>
            <w:shd w:val="clear" w:color="auto" w:fill="D1E7A8" w:themeFill="accent2" w:themeFillTint="66"/>
          </w:tcPr>
          <w:p w14:paraId="27400D0A" w14:textId="77777777" w:rsidR="004D18F4" w:rsidRPr="00DE09C9" w:rsidRDefault="004D18F4" w:rsidP="004D18F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Arial Unicode MS" w:cstheme="minorHAnsi"/>
                <w:lang w:eastAsia="pl-PL" w:bidi="pl-PL"/>
              </w:rPr>
            </w:pPr>
          </w:p>
        </w:tc>
        <w:tc>
          <w:tcPr>
            <w:tcW w:w="1843" w:type="dxa"/>
            <w:gridSpan w:val="3"/>
          </w:tcPr>
          <w:p w14:paraId="09F749AD" w14:textId="28D8566C" w:rsidR="004D18F4" w:rsidRPr="00584604" w:rsidRDefault="004D18F4" w:rsidP="004D18F4">
            <w:pPr>
              <w:widowControl w:val="0"/>
              <w:suppressAutoHyphens/>
              <w:autoSpaceDE w:val="0"/>
              <w:spacing w:before="240" w:after="0" w:line="360" w:lineRule="auto"/>
              <w:jc w:val="center"/>
              <w:rPr>
                <w:rFonts w:eastAsia="Arial Unicode MS" w:cstheme="minorHAnsi"/>
                <w:lang w:eastAsia="pl-PL" w:bidi="pl-PL"/>
              </w:rPr>
            </w:pPr>
            <w:r w:rsidRPr="00584604">
              <w:rPr>
                <w:rFonts w:eastAsia="Arial Unicode MS" w:cstheme="minorHAnsi"/>
                <w:lang w:eastAsia="pl-PL" w:bidi="pl-PL"/>
              </w:rPr>
              <w:t>telefon</w:t>
            </w:r>
          </w:p>
        </w:tc>
        <w:tc>
          <w:tcPr>
            <w:tcW w:w="5103" w:type="dxa"/>
            <w:gridSpan w:val="3"/>
          </w:tcPr>
          <w:p w14:paraId="5F40FC11" w14:textId="72BE4F5B" w:rsidR="004D18F4" w:rsidRPr="00DE09C9" w:rsidRDefault="004D18F4" w:rsidP="004D18F4">
            <w:pPr>
              <w:widowControl w:val="0"/>
              <w:suppressAutoHyphens/>
              <w:autoSpaceDE w:val="0"/>
              <w:spacing w:before="240" w:after="0" w:line="360" w:lineRule="auto"/>
              <w:jc w:val="center"/>
              <w:rPr>
                <w:rFonts w:eastAsia="Arial Unicode MS" w:cstheme="minorHAnsi"/>
                <w:strike/>
                <w:lang w:eastAsia="pl-PL" w:bidi="pl-PL"/>
              </w:rPr>
            </w:pPr>
          </w:p>
        </w:tc>
      </w:tr>
      <w:tr w:rsidR="004D18F4" w:rsidRPr="00DE09C9" w14:paraId="38A78727" w14:textId="77777777" w:rsidTr="00584604">
        <w:trPr>
          <w:trHeight w:val="448"/>
          <w:jc w:val="center"/>
        </w:trPr>
        <w:tc>
          <w:tcPr>
            <w:tcW w:w="2405" w:type="dxa"/>
            <w:vMerge/>
            <w:shd w:val="clear" w:color="auto" w:fill="D1E7A8" w:themeFill="accent2" w:themeFillTint="66"/>
          </w:tcPr>
          <w:p w14:paraId="0398B593" w14:textId="77777777" w:rsidR="004D18F4" w:rsidRPr="00DE09C9" w:rsidRDefault="004D18F4" w:rsidP="004D18F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Arial Unicode MS" w:cstheme="minorHAnsi"/>
                <w:lang w:eastAsia="pl-PL" w:bidi="pl-PL"/>
              </w:rPr>
            </w:pPr>
          </w:p>
        </w:tc>
        <w:tc>
          <w:tcPr>
            <w:tcW w:w="1843" w:type="dxa"/>
            <w:gridSpan w:val="3"/>
          </w:tcPr>
          <w:p w14:paraId="6D83C235" w14:textId="0F17D3D8" w:rsidR="004D18F4" w:rsidRPr="00584604" w:rsidRDefault="004D18F4" w:rsidP="004D18F4">
            <w:pPr>
              <w:widowControl w:val="0"/>
              <w:suppressAutoHyphens/>
              <w:autoSpaceDE w:val="0"/>
              <w:spacing w:before="240" w:after="0" w:line="360" w:lineRule="auto"/>
              <w:jc w:val="center"/>
              <w:rPr>
                <w:rFonts w:eastAsia="Arial Unicode MS" w:cstheme="minorHAnsi"/>
                <w:lang w:eastAsia="pl-PL" w:bidi="pl-PL"/>
              </w:rPr>
            </w:pPr>
            <w:r w:rsidRPr="00584604">
              <w:rPr>
                <w:rFonts w:eastAsia="Arial Unicode MS" w:cstheme="minorHAnsi"/>
                <w:lang w:eastAsia="pl-PL" w:bidi="pl-PL"/>
              </w:rPr>
              <w:t>e-mail</w:t>
            </w:r>
          </w:p>
        </w:tc>
        <w:tc>
          <w:tcPr>
            <w:tcW w:w="5103" w:type="dxa"/>
            <w:gridSpan w:val="3"/>
          </w:tcPr>
          <w:p w14:paraId="147A7357" w14:textId="11510D9C" w:rsidR="004D18F4" w:rsidRPr="00DE09C9" w:rsidRDefault="004D18F4" w:rsidP="004D18F4">
            <w:pPr>
              <w:widowControl w:val="0"/>
              <w:suppressAutoHyphens/>
              <w:autoSpaceDE w:val="0"/>
              <w:spacing w:before="240" w:after="0" w:line="360" w:lineRule="auto"/>
              <w:jc w:val="center"/>
              <w:rPr>
                <w:rFonts w:eastAsia="Arial Unicode MS" w:cstheme="minorHAnsi"/>
                <w:strike/>
                <w:lang w:eastAsia="pl-PL" w:bidi="pl-PL"/>
              </w:rPr>
            </w:pPr>
          </w:p>
        </w:tc>
      </w:tr>
    </w:tbl>
    <w:p w14:paraId="75B40731" w14:textId="306C053A" w:rsidR="00411FD8" w:rsidRPr="00DE09C9" w:rsidRDefault="00411FD8" w:rsidP="00A8642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jc w:val="both"/>
        <w:rPr>
          <w:rFonts w:eastAsia="MS UI Gothic" w:cstheme="minorHAnsi"/>
          <w:lang w:eastAsia="pl-PL"/>
        </w:rPr>
      </w:pPr>
    </w:p>
    <w:p w14:paraId="09644256" w14:textId="77777777" w:rsidR="00446053" w:rsidRDefault="00446053" w:rsidP="00570FFE">
      <w:pPr>
        <w:widowControl w:val="0"/>
        <w:suppressAutoHyphens/>
        <w:autoSpaceDE w:val="0"/>
        <w:spacing w:after="0" w:line="240" w:lineRule="auto"/>
        <w:jc w:val="both"/>
        <w:rPr>
          <w:rFonts w:eastAsia="Arial Unicode MS" w:cstheme="minorHAnsi"/>
          <w:lang w:eastAsia="pl-PL" w:bidi="pl-PL"/>
        </w:rPr>
      </w:pPr>
    </w:p>
    <w:p w14:paraId="636CE540" w14:textId="665193F0" w:rsidR="00570FFE" w:rsidRPr="00446053" w:rsidRDefault="00570FFE" w:rsidP="00570FFE">
      <w:pPr>
        <w:widowControl w:val="0"/>
        <w:suppressAutoHyphens/>
        <w:autoSpaceDE w:val="0"/>
        <w:spacing w:after="0" w:line="240" w:lineRule="auto"/>
        <w:jc w:val="both"/>
        <w:rPr>
          <w:rFonts w:eastAsia="Arial Unicode MS" w:cstheme="minorHAnsi"/>
          <w:b/>
          <w:bCs/>
          <w:lang w:eastAsia="pl-PL" w:bidi="pl-PL"/>
        </w:rPr>
      </w:pPr>
      <w:r w:rsidRPr="00446053">
        <w:rPr>
          <w:rFonts w:eastAsia="Arial Unicode MS" w:cstheme="minorHAnsi"/>
          <w:b/>
          <w:bCs/>
          <w:lang w:eastAsia="pl-PL" w:bidi="pl-PL"/>
        </w:rPr>
        <w:t xml:space="preserve">Informacje dotyczące ankiety: </w:t>
      </w:r>
    </w:p>
    <w:p w14:paraId="63A3BDE3" w14:textId="7D4FFF54" w:rsidR="00570FFE" w:rsidRPr="00DE09C9" w:rsidRDefault="00570FFE" w:rsidP="00570FFE">
      <w:pPr>
        <w:widowControl w:val="0"/>
        <w:suppressAutoHyphens/>
        <w:autoSpaceDE w:val="0"/>
        <w:spacing w:after="0" w:line="240" w:lineRule="auto"/>
        <w:jc w:val="both"/>
        <w:rPr>
          <w:rFonts w:eastAsia="Arial Unicode MS" w:cstheme="minorHAnsi"/>
          <w:lang w:eastAsia="pl-PL" w:bidi="pl-PL"/>
        </w:rPr>
      </w:pPr>
      <w:r w:rsidRPr="00DE09C9">
        <w:rPr>
          <w:rFonts w:eastAsia="Arial Unicode MS" w:cstheme="minorHAnsi"/>
          <w:lang w:eastAsia="pl-PL" w:bidi="pl-PL"/>
        </w:rPr>
        <w:t xml:space="preserve">1. Ankietę monitorującą beneficjent składa w wersji papierowej do Biura </w:t>
      </w:r>
      <w:r w:rsidR="00FB2EDA" w:rsidRPr="00DE09C9">
        <w:rPr>
          <w:rFonts w:eastAsia="Arial Unicode MS" w:cstheme="minorHAnsi"/>
          <w:lang w:eastAsia="pl-PL" w:bidi="pl-PL"/>
        </w:rPr>
        <w:t xml:space="preserve">Lokalnej Grupy Działania „Kaszubska Droga” </w:t>
      </w:r>
      <w:r w:rsidRPr="00DE09C9">
        <w:rPr>
          <w:rFonts w:eastAsia="Arial Unicode MS" w:cstheme="minorHAnsi"/>
          <w:lang w:eastAsia="pl-PL" w:bidi="pl-PL"/>
        </w:rPr>
        <w:t>(ul.</w:t>
      </w:r>
      <w:r w:rsidR="00FB2EDA" w:rsidRPr="00DE09C9">
        <w:rPr>
          <w:rFonts w:eastAsia="Arial Unicode MS" w:cstheme="minorHAnsi"/>
          <w:lang w:eastAsia="pl-PL" w:bidi="pl-PL"/>
        </w:rPr>
        <w:t xml:space="preserve"> Bankowa 2, 84-242 Luzino</w:t>
      </w:r>
      <w:r w:rsidRPr="00DE09C9">
        <w:rPr>
          <w:rFonts w:eastAsia="Arial Unicode MS" w:cstheme="minorHAnsi"/>
          <w:lang w:eastAsia="pl-PL" w:bidi="pl-PL"/>
        </w:rPr>
        <w:t>) lub wypełniony i podpisany skan na adres: biuro@</w:t>
      </w:r>
      <w:r w:rsidR="00FB2EDA" w:rsidRPr="00DE09C9">
        <w:rPr>
          <w:rFonts w:eastAsia="Arial Unicode MS" w:cstheme="minorHAnsi"/>
          <w:lang w:eastAsia="pl-PL" w:bidi="pl-PL"/>
        </w:rPr>
        <w:t>kaszubskadroga</w:t>
      </w:r>
      <w:r w:rsidRPr="00DE09C9">
        <w:rPr>
          <w:rFonts w:eastAsia="Arial Unicode MS" w:cstheme="minorHAnsi"/>
          <w:lang w:eastAsia="pl-PL" w:bidi="pl-PL"/>
        </w:rPr>
        <w:t xml:space="preserve">.pl </w:t>
      </w:r>
    </w:p>
    <w:p w14:paraId="1BB88E0D" w14:textId="6F2C0097" w:rsidR="00570FFE" w:rsidRPr="00DE09C9" w:rsidRDefault="00570FFE" w:rsidP="00570FFE">
      <w:pPr>
        <w:widowControl w:val="0"/>
        <w:suppressAutoHyphens/>
        <w:autoSpaceDE w:val="0"/>
        <w:spacing w:after="0" w:line="240" w:lineRule="auto"/>
        <w:jc w:val="both"/>
        <w:rPr>
          <w:rFonts w:eastAsia="Arial Unicode MS" w:cstheme="minorHAnsi"/>
          <w:lang w:eastAsia="pl-PL" w:bidi="pl-PL"/>
        </w:rPr>
      </w:pPr>
      <w:r w:rsidRPr="00DE09C9">
        <w:rPr>
          <w:rFonts w:eastAsia="Arial Unicode MS" w:cstheme="minorHAnsi"/>
          <w:lang w:eastAsia="pl-PL" w:bidi="pl-PL"/>
        </w:rPr>
        <w:t xml:space="preserve">2. Ankietę beneficjent składa w terminie 30 dni od dnia otrzymania płatności ostatecznej i wypełnia ją na podstawie danych z umowy przyznania pomocy oraz wniosku o płatność. </w:t>
      </w:r>
    </w:p>
    <w:p w14:paraId="138E9947" w14:textId="77777777" w:rsidR="00570FFE" w:rsidRPr="00DE09C9" w:rsidRDefault="00570FFE" w:rsidP="00570FFE">
      <w:pPr>
        <w:widowControl w:val="0"/>
        <w:suppressAutoHyphens/>
        <w:autoSpaceDE w:val="0"/>
        <w:spacing w:after="0" w:line="240" w:lineRule="auto"/>
        <w:jc w:val="both"/>
        <w:rPr>
          <w:rFonts w:eastAsia="Arial Unicode MS" w:cstheme="minorHAnsi"/>
          <w:lang w:eastAsia="pl-PL" w:bidi="pl-PL"/>
        </w:rPr>
      </w:pPr>
    </w:p>
    <w:p w14:paraId="35B6DE97" w14:textId="77777777" w:rsidR="00570FFE" w:rsidRPr="002C7B61" w:rsidRDefault="00570FFE" w:rsidP="00570FFE">
      <w:pPr>
        <w:widowControl w:val="0"/>
        <w:suppressAutoHyphens/>
        <w:autoSpaceDE w:val="0"/>
        <w:spacing w:after="0" w:line="240" w:lineRule="auto"/>
        <w:jc w:val="both"/>
        <w:rPr>
          <w:rFonts w:eastAsia="Arial Unicode MS" w:cstheme="minorHAnsi"/>
          <w:b/>
          <w:bCs/>
          <w:lang w:eastAsia="pl-PL" w:bidi="pl-PL"/>
        </w:rPr>
      </w:pPr>
      <w:r w:rsidRPr="002C7B61">
        <w:rPr>
          <w:rFonts w:eastAsia="Arial Unicode MS" w:cstheme="minorHAnsi"/>
          <w:b/>
          <w:bCs/>
          <w:lang w:eastAsia="pl-PL" w:bidi="pl-PL"/>
        </w:rPr>
        <w:t>Oświadczenie</w:t>
      </w:r>
    </w:p>
    <w:p w14:paraId="438605CC" w14:textId="3F612CC2" w:rsidR="00570FFE" w:rsidRPr="00DE09C9" w:rsidRDefault="00570FFE" w:rsidP="00570FFE">
      <w:pPr>
        <w:widowControl w:val="0"/>
        <w:suppressAutoHyphens/>
        <w:autoSpaceDE w:val="0"/>
        <w:spacing w:after="0" w:line="240" w:lineRule="auto"/>
        <w:jc w:val="both"/>
        <w:rPr>
          <w:rFonts w:eastAsia="Arial Unicode MS" w:cstheme="minorHAnsi"/>
          <w:lang w:eastAsia="pl-PL" w:bidi="pl-PL"/>
        </w:rPr>
      </w:pPr>
      <w:r w:rsidRPr="00DE09C9">
        <w:rPr>
          <w:rFonts w:eastAsia="Arial Unicode MS" w:cstheme="minorHAnsi"/>
          <w:lang w:eastAsia="pl-PL" w:bidi="pl-PL"/>
        </w:rPr>
        <w:t xml:space="preserve">Przyjmuję do wiadomości, iż moje dane osobowe będą przetwarzane przez </w:t>
      </w:r>
      <w:r w:rsidR="00FB2EDA" w:rsidRPr="00DE09C9">
        <w:rPr>
          <w:rFonts w:eastAsia="Arial Unicode MS" w:cstheme="minorHAnsi"/>
          <w:lang w:eastAsia="pl-PL" w:bidi="pl-PL"/>
        </w:rPr>
        <w:t>Lokalną Grupę Działania „Kaszubska Droga”.</w:t>
      </w:r>
    </w:p>
    <w:p w14:paraId="1A5723E3" w14:textId="0B9BAE7C" w:rsidR="00570FFE" w:rsidRPr="00DE09C9" w:rsidRDefault="00570FFE" w:rsidP="00570FFE">
      <w:pPr>
        <w:widowControl w:val="0"/>
        <w:suppressAutoHyphens/>
        <w:autoSpaceDE w:val="0"/>
        <w:spacing w:after="0" w:line="240" w:lineRule="auto"/>
        <w:jc w:val="both"/>
        <w:rPr>
          <w:rFonts w:eastAsia="Arial Unicode MS" w:cstheme="minorHAnsi"/>
          <w:lang w:eastAsia="pl-PL" w:bidi="pl-PL"/>
        </w:rPr>
      </w:pPr>
      <w:r w:rsidRPr="00DE09C9">
        <w:rPr>
          <w:rFonts w:eastAsia="Arial Unicode MS" w:cstheme="minorHAnsi"/>
          <w:lang w:eastAsia="pl-PL" w:bidi="pl-PL"/>
        </w:rPr>
        <w:t xml:space="preserve">Wyrażam zgodę na udostępnienie ankiety instytucjom i podmiotom dokonującym oceny i ewaluacji. Wyrażam zgodę na przetwarzanie moich danych osobowych oraz danych związanych z realizacją niniejszej operacji, zgodnie z przepisami ustawy z dn. 29 sierpnia 1997 r. o ochronie danych osobowych (tekst jednolity Dz. U. z 2002 r., Nr 101, poz. 926 z </w:t>
      </w:r>
      <w:proofErr w:type="spellStart"/>
      <w:r w:rsidRPr="00DE09C9">
        <w:rPr>
          <w:rFonts w:eastAsia="Arial Unicode MS" w:cstheme="minorHAnsi"/>
          <w:lang w:eastAsia="pl-PL" w:bidi="pl-PL"/>
        </w:rPr>
        <w:t>późn</w:t>
      </w:r>
      <w:proofErr w:type="spellEnd"/>
      <w:r w:rsidRPr="00DE09C9">
        <w:rPr>
          <w:rFonts w:eastAsia="Arial Unicode MS" w:cstheme="minorHAnsi"/>
          <w:lang w:eastAsia="pl-PL" w:bidi="pl-PL"/>
        </w:rPr>
        <w:t>. zm.), w celach związanych z realizacją działań Planu Strategicznego dla Wspólnej Polityki Rolnej na lata 2023-2027.</w:t>
      </w:r>
    </w:p>
    <w:p w14:paraId="1C087649" w14:textId="77777777" w:rsidR="00570FFE" w:rsidRPr="00DE09C9" w:rsidRDefault="00570FFE" w:rsidP="00570FFE">
      <w:pPr>
        <w:widowControl w:val="0"/>
        <w:suppressAutoHyphens/>
        <w:autoSpaceDE w:val="0"/>
        <w:spacing w:after="0" w:line="240" w:lineRule="auto"/>
        <w:jc w:val="both"/>
        <w:rPr>
          <w:rFonts w:eastAsia="Arial Unicode MS" w:cstheme="minorHAnsi"/>
          <w:lang w:eastAsia="pl-PL" w:bidi="pl-PL"/>
        </w:rPr>
      </w:pPr>
      <w:r w:rsidRPr="00DE09C9">
        <w:rPr>
          <w:rFonts w:eastAsia="Arial Unicode MS" w:cstheme="minorHAnsi"/>
          <w:lang w:eastAsia="pl-PL" w:bidi="pl-PL"/>
        </w:rPr>
        <w:t>Oświadczam, iż dane zawarte w niniejszej ankiecie są zgodne z prawdą.</w:t>
      </w:r>
    </w:p>
    <w:p w14:paraId="0BAE988D" w14:textId="77777777" w:rsidR="00570FFE" w:rsidRDefault="00570FFE" w:rsidP="00570FFE">
      <w:pPr>
        <w:widowControl w:val="0"/>
        <w:suppressAutoHyphens/>
        <w:autoSpaceDE w:val="0"/>
        <w:spacing w:after="0" w:line="240" w:lineRule="auto"/>
        <w:jc w:val="both"/>
        <w:rPr>
          <w:rFonts w:eastAsia="Arial Unicode MS" w:cstheme="minorHAnsi"/>
          <w:lang w:eastAsia="pl-PL" w:bidi="pl-PL"/>
        </w:rPr>
      </w:pPr>
    </w:p>
    <w:p w14:paraId="42677726" w14:textId="77777777" w:rsidR="002C7B61" w:rsidRDefault="002C7B61" w:rsidP="00570FFE">
      <w:pPr>
        <w:widowControl w:val="0"/>
        <w:suppressAutoHyphens/>
        <w:autoSpaceDE w:val="0"/>
        <w:spacing w:after="0" w:line="240" w:lineRule="auto"/>
        <w:jc w:val="both"/>
        <w:rPr>
          <w:rFonts w:eastAsia="Arial Unicode MS" w:cstheme="minorHAnsi"/>
          <w:lang w:eastAsia="pl-PL" w:bidi="pl-PL"/>
        </w:rPr>
      </w:pPr>
    </w:p>
    <w:p w14:paraId="7E459482" w14:textId="77777777" w:rsidR="002C7B61" w:rsidRPr="00DE09C9" w:rsidRDefault="002C7B61" w:rsidP="00570FFE">
      <w:pPr>
        <w:widowControl w:val="0"/>
        <w:suppressAutoHyphens/>
        <w:autoSpaceDE w:val="0"/>
        <w:spacing w:after="0" w:line="240" w:lineRule="auto"/>
        <w:jc w:val="both"/>
        <w:rPr>
          <w:rFonts w:eastAsia="Arial Unicode MS" w:cstheme="minorHAnsi"/>
          <w:lang w:eastAsia="pl-PL" w:bidi="pl-PL"/>
        </w:rPr>
      </w:pPr>
    </w:p>
    <w:p w14:paraId="441F1E62" w14:textId="67E0D8BE" w:rsidR="00570FFE" w:rsidRPr="00DE09C9" w:rsidRDefault="00570FFE" w:rsidP="00570FFE">
      <w:pPr>
        <w:widowControl w:val="0"/>
        <w:suppressAutoHyphens/>
        <w:autoSpaceDE w:val="0"/>
        <w:spacing w:after="0" w:line="240" w:lineRule="auto"/>
        <w:jc w:val="both"/>
        <w:rPr>
          <w:rFonts w:eastAsia="Arial Unicode MS" w:cstheme="minorHAnsi"/>
          <w:lang w:eastAsia="pl-PL" w:bidi="pl-PL"/>
        </w:rPr>
      </w:pPr>
      <w:r w:rsidRPr="00DE09C9">
        <w:rPr>
          <w:rFonts w:eastAsia="Arial Unicode MS" w:cstheme="minorHAnsi"/>
          <w:lang w:eastAsia="pl-PL" w:bidi="pl-PL"/>
        </w:rPr>
        <w:tab/>
      </w:r>
      <w:r w:rsidRPr="00DE09C9">
        <w:rPr>
          <w:rFonts w:eastAsia="Arial Unicode MS" w:cstheme="minorHAnsi"/>
          <w:lang w:eastAsia="pl-PL" w:bidi="pl-PL"/>
        </w:rPr>
        <w:tab/>
      </w:r>
      <w:r w:rsidRPr="00DE09C9">
        <w:rPr>
          <w:rFonts w:eastAsia="Arial Unicode MS" w:cstheme="minorHAnsi"/>
          <w:lang w:eastAsia="pl-PL" w:bidi="pl-PL"/>
        </w:rPr>
        <w:tab/>
      </w:r>
      <w:r w:rsidRPr="00DE09C9">
        <w:rPr>
          <w:rFonts w:eastAsia="Arial Unicode MS" w:cstheme="minorHAnsi"/>
          <w:lang w:eastAsia="pl-PL" w:bidi="pl-PL"/>
        </w:rPr>
        <w:tab/>
      </w:r>
      <w:r w:rsidRPr="00DE09C9">
        <w:rPr>
          <w:rFonts w:eastAsia="Arial Unicode MS" w:cstheme="minorHAnsi"/>
          <w:lang w:eastAsia="pl-PL" w:bidi="pl-PL"/>
        </w:rPr>
        <w:tab/>
      </w:r>
    </w:p>
    <w:p w14:paraId="557D7191" w14:textId="358ABDB7" w:rsidR="007E3545" w:rsidRDefault="00570FFE" w:rsidP="00570FFE">
      <w:pPr>
        <w:widowControl w:val="0"/>
        <w:suppressAutoHyphens/>
        <w:autoSpaceDE w:val="0"/>
        <w:spacing w:after="0" w:line="240" w:lineRule="auto"/>
        <w:jc w:val="both"/>
        <w:rPr>
          <w:rFonts w:eastAsia="Arial Unicode MS" w:cstheme="minorHAnsi"/>
          <w:lang w:eastAsia="pl-PL" w:bidi="pl-PL"/>
        </w:rPr>
      </w:pPr>
      <w:r w:rsidRPr="00DE09C9">
        <w:rPr>
          <w:rFonts w:eastAsia="Arial Unicode MS" w:cstheme="minorHAnsi"/>
          <w:lang w:eastAsia="pl-PL" w:bidi="pl-PL"/>
        </w:rPr>
        <w:t xml:space="preserve">……………………………….                                      </w:t>
      </w:r>
      <w:r w:rsidR="002C7B61">
        <w:rPr>
          <w:rFonts w:eastAsia="Arial Unicode MS" w:cstheme="minorHAnsi"/>
          <w:lang w:eastAsia="pl-PL" w:bidi="pl-PL"/>
        </w:rPr>
        <w:t>.</w:t>
      </w:r>
      <w:r w:rsidRPr="00DE09C9">
        <w:rPr>
          <w:rFonts w:eastAsia="Arial Unicode MS" w:cstheme="minorHAnsi"/>
          <w:lang w:eastAsia="pl-PL" w:bidi="pl-PL"/>
        </w:rPr>
        <w:t>……………………………</w:t>
      </w:r>
      <w:r w:rsidR="002C7B61">
        <w:rPr>
          <w:rFonts w:eastAsia="Arial Unicode MS" w:cstheme="minorHAnsi"/>
          <w:lang w:eastAsia="pl-PL" w:bidi="pl-PL"/>
        </w:rPr>
        <w:t>………………………………………………………………</w:t>
      </w:r>
    </w:p>
    <w:p w14:paraId="7B10110B" w14:textId="69E8F99B" w:rsidR="002C7B61" w:rsidRPr="00DE09C9" w:rsidRDefault="002C7B61" w:rsidP="002C7B61">
      <w:pPr>
        <w:widowControl w:val="0"/>
        <w:suppressAutoHyphens/>
        <w:autoSpaceDE w:val="0"/>
        <w:spacing w:after="0" w:line="240" w:lineRule="auto"/>
        <w:jc w:val="both"/>
        <w:rPr>
          <w:rFonts w:eastAsia="Arial Unicode MS" w:cstheme="minorHAnsi"/>
          <w:lang w:eastAsia="pl-PL" w:bidi="pl-PL"/>
        </w:rPr>
      </w:pPr>
      <w:r>
        <w:rPr>
          <w:rFonts w:eastAsia="Arial Unicode MS" w:cstheme="minorHAnsi"/>
          <w:lang w:eastAsia="pl-PL" w:bidi="pl-PL"/>
        </w:rPr>
        <w:t>Miejscowość, data</w:t>
      </w:r>
      <w:r>
        <w:rPr>
          <w:rFonts w:eastAsia="Arial Unicode MS" w:cstheme="minorHAnsi"/>
          <w:lang w:eastAsia="pl-PL" w:bidi="pl-PL"/>
        </w:rPr>
        <w:tab/>
      </w:r>
      <w:r>
        <w:rPr>
          <w:rFonts w:eastAsia="Arial Unicode MS" w:cstheme="minorHAnsi"/>
          <w:lang w:eastAsia="pl-PL" w:bidi="pl-PL"/>
        </w:rPr>
        <w:tab/>
      </w:r>
      <w:r>
        <w:rPr>
          <w:rFonts w:eastAsia="Arial Unicode MS" w:cstheme="minorHAnsi"/>
          <w:lang w:eastAsia="pl-PL" w:bidi="pl-PL"/>
        </w:rPr>
        <w:tab/>
      </w:r>
      <w:r>
        <w:rPr>
          <w:rFonts w:eastAsia="Arial Unicode MS" w:cstheme="minorHAnsi"/>
          <w:lang w:eastAsia="pl-PL" w:bidi="pl-PL"/>
        </w:rPr>
        <w:tab/>
      </w:r>
      <w:r w:rsidRPr="00DE09C9">
        <w:rPr>
          <w:rFonts w:eastAsia="Arial Unicode MS" w:cstheme="minorHAnsi"/>
          <w:lang w:eastAsia="pl-PL" w:bidi="pl-PL"/>
        </w:rPr>
        <w:t>Podpis Beneficjenta/ przedstawiciela Beneficjenta</w:t>
      </w:r>
    </w:p>
    <w:p w14:paraId="6986FFCB" w14:textId="77777777" w:rsidR="002C7B61" w:rsidRPr="00DE09C9" w:rsidRDefault="002C7B61" w:rsidP="00570FFE">
      <w:pPr>
        <w:widowControl w:val="0"/>
        <w:suppressAutoHyphens/>
        <w:autoSpaceDE w:val="0"/>
        <w:spacing w:after="0" w:line="240" w:lineRule="auto"/>
        <w:jc w:val="both"/>
        <w:rPr>
          <w:rFonts w:eastAsia="Arial Unicode MS" w:cstheme="minorHAnsi"/>
          <w:lang w:eastAsia="pl-PL" w:bidi="pl-PL"/>
        </w:rPr>
      </w:pPr>
    </w:p>
    <w:p w14:paraId="42AB164E" w14:textId="77777777" w:rsidR="00BB2919" w:rsidRPr="00DE09C9" w:rsidRDefault="00BB2919" w:rsidP="00570FFE">
      <w:pPr>
        <w:widowControl w:val="0"/>
        <w:suppressAutoHyphens/>
        <w:autoSpaceDE w:val="0"/>
        <w:spacing w:after="0" w:line="240" w:lineRule="auto"/>
        <w:jc w:val="both"/>
        <w:rPr>
          <w:rFonts w:eastAsia="Arial Unicode MS" w:cstheme="minorHAnsi"/>
          <w:lang w:eastAsia="pl-PL" w:bidi="pl-PL"/>
        </w:rPr>
      </w:pPr>
    </w:p>
    <w:p w14:paraId="22654435" w14:textId="68F33A52" w:rsidR="007E3545" w:rsidRPr="00DE09C9" w:rsidRDefault="007E3545" w:rsidP="00570FFE">
      <w:pPr>
        <w:widowControl w:val="0"/>
        <w:suppressAutoHyphens/>
        <w:autoSpaceDE w:val="0"/>
        <w:spacing w:after="0" w:line="240" w:lineRule="auto"/>
        <w:jc w:val="both"/>
        <w:rPr>
          <w:rFonts w:eastAsia="Arial Unicode MS" w:cstheme="minorHAnsi"/>
          <w:lang w:eastAsia="pl-PL" w:bidi="pl-PL"/>
        </w:rPr>
      </w:pPr>
      <w:r w:rsidRPr="00DE09C9">
        <w:rPr>
          <w:rFonts w:eastAsia="Arial Unicode MS" w:cstheme="minorHAnsi"/>
          <w:lang w:eastAsia="pl-PL" w:bidi="pl-PL"/>
        </w:rPr>
        <w:tab/>
      </w:r>
      <w:r w:rsidRPr="00DE09C9">
        <w:rPr>
          <w:rFonts w:eastAsia="Arial Unicode MS" w:cstheme="minorHAnsi"/>
          <w:lang w:eastAsia="pl-PL" w:bidi="pl-PL"/>
        </w:rPr>
        <w:tab/>
      </w:r>
      <w:r w:rsidRPr="00DE09C9">
        <w:rPr>
          <w:rFonts w:eastAsia="Arial Unicode MS" w:cstheme="minorHAnsi"/>
          <w:lang w:eastAsia="pl-PL" w:bidi="pl-PL"/>
        </w:rPr>
        <w:tab/>
      </w:r>
      <w:r w:rsidRPr="00DE09C9">
        <w:rPr>
          <w:rFonts w:eastAsia="Arial Unicode MS" w:cstheme="minorHAnsi"/>
          <w:lang w:eastAsia="pl-PL" w:bidi="pl-PL"/>
        </w:rPr>
        <w:tab/>
      </w:r>
      <w:r w:rsidRPr="00DE09C9">
        <w:rPr>
          <w:rFonts w:eastAsia="Arial Unicode MS" w:cstheme="minorHAnsi"/>
          <w:lang w:eastAsia="pl-PL" w:bidi="pl-PL"/>
        </w:rPr>
        <w:tab/>
      </w:r>
      <w:r w:rsidRPr="00DE09C9">
        <w:rPr>
          <w:rFonts w:eastAsia="Arial Unicode MS" w:cstheme="minorHAnsi"/>
          <w:lang w:eastAsia="pl-PL" w:bidi="pl-PL"/>
        </w:rPr>
        <w:tab/>
      </w:r>
      <w:r w:rsidRPr="00DE09C9">
        <w:rPr>
          <w:rFonts w:eastAsia="Arial Unicode MS" w:cstheme="minorHAnsi"/>
          <w:lang w:eastAsia="pl-PL" w:bidi="pl-PL"/>
        </w:rPr>
        <w:tab/>
      </w:r>
    </w:p>
    <w:p w14:paraId="777A94E7" w14:textId="0604D812" w:rsidR="007E3545" w:rsidRDefault="00446053" w:rsidP="00570FFE">
      <w:pPr>
        <w:widowControl w:val="0"/>
        <w:suppressAutoHyphens/>
        <w:autoSpaceDE w:val="0"/>
        <w:spacing w:after="0" w:line="240" w:lineRule="auto"/>
        <w:jc w:val="both"/>
        <w:rPr>
          <w:rFonts w:eastAsia="Arial Unicode MS" w:cstheme="minorHAnsi"/>
          <w:lang w:eastAsia="pl-PL" w:bidi="pl-PL"/>
        </w:rPr>
      </w:pPr>
      <w:r w:rsidRPr="00DE09C9">
        <w:rPr>
          <w:rFonts w:eastAsia="Arial Unicode MS" w:cstheme="minorHAnsi"/>
          <w:lang w:eastAsia="pl-PL" w:bidi="pl-PL"/>
        </w:rPr>
        <w:t>……………………………….</w:t>
      </w:r>
      <w:r w:rsidR="007E3545" w:rsidRPr="00DE09C9">
        <w:rPr>
          <w:rFonts w:eastAsia="Arial Unicode MS" w:cstheme="minorHAnsi"/>
          <w:lang w:eastAsia="pl-PL" w:bidi="pl-PL"/>
        </w:rPr>
        <w:tab/>
      </w:r>
      <w:r w:rsidR="007E3545" w:rsidRPr="00DE09C9">
        <w:rPr>
          <w:rFonts w:eastAsia="Arial Unicode MS" w:cstheme="minorHAnsi"/>
          <w:lang w:eastAsia="pl-PL" w:bidi="pl-PL"/>
        </w:rPr>
        <w:tab/>
      </w:r>
      <w:r w:rsidR="007E3545" w:rsidRPr="00DE09C9">
        <w:rPr>
          <w:rFonts w:eastAsia="Arial Unicode MS" w:cstheme="minorHAnsi"/>
          <w:lang w:eastAsia="pl-PL" w:bidi="pl-PL"/>
        </w:rPr>
        <w:tab/>
      </w:r>
      <w:r w:rsidR="007E3545" w:rsidRPr="00DE09C9">
        <w:rPr>
          <w:rFonts w:eastAsia="Arial Unicode MS" w:cstheme="minorHAnsi"/>
          <w:lang w:eastAsia="pl-PL" w:bidi="pl-PL"/>
        </w:rPr>
        <w:tab/>
      </w:r>
      <w:r w:rsidR="007E3545" w:rsidRPr="00DE09C9">
        <w:rPr>
          <w:rFonts w:eastAsia="Arial Unicode MS" w:cstheme="minorHAnsi"/>
          <w:lang w:eastAsia="pl-PL" w:bidi="pl-PL"/>
        </w:rPr>
        <w:tab/>
        <w:t>……………………………………</w:t>
      </w:r>
      <w:r w:rsidR="002C7B61">
        <w:rPr>
          <w:rFonts w:eastAsia="Arial Unicode MS" w:cstheme="minorHAnsi"/>
          <w:lang w:eastAsia="pl-PL" w:bidi="pl-PL"/>
        </w:rPr>
        <w:t>………………………………..</w:t>
      </w:r>
    </w:p>
    <w:p w14:paraId="7812166D" w14:textId="1333D16A" w:rsidR="002C7B61" w:rsidRPr="00DE09C9" w:rsidRDefault="002C7B61" w:rsidP="002C7B61">
      <w:pPr>
        <w:widowControl w:val="0"/>
        <w:suppressAutoHyphens/>
        <w:autoSpaceDE w:val="0"/>
        <w:spacing w:after="0" w:line="240" w:lineRule="auto"/>
        <w:jc w:val="both"/>
        <w:rPr>
          <w:rFonts w:eastAsia="Arial Unicode MS" w:cstheme="minorHAnsi"/>
          <w:lang w:eastAsia="pl-PL" w:bidi="pl-PL"/>
        </w:rPr>
      </w:pPr>
      <w:r>
        <w:rPr>
          <w:rFonts w:eastAsia="Arial Unicode MS" w:cstheme="minorHAnsi"/>
          <w:lang w:eastAsia="pl-PL" w:bidi="pl-PL"/>
        </w:rPr>
        <w:t>Miejscowość, data</w:t>
      </w:r>
      <w:r>
        <w:rPr>
          <w:rFonts w:eastAsia="Arial Unicode MS" w:cstheme="minorHAnsi"/>
          <w:lang w:eastAsia="pl-PL" w:bidi="pl-PL"/>
        </w:rPr>
        <w:tab/>
      </w:r>
      <w:r>
        <w:rPr>
          <w:rFonts w:eastAsia="Arial Unicode MS" w:cstheme="minorHAnsi"/>
          <w:lang w:eastAsia="pl-PL" w:bidi="pl-PL"/>
        </w:rPr>
        <w:tab/>
      </w:r>
      <w:r>
        <w:rPr>
          <w:rFonts w:eastAsia="Arial Unicode MS" w:cstheme="minorHAnsi"/>
          <w:lang w:eastAsia="pl-PL" w:bidi="pl-PL"/>
        </w:rPr>
        <w:tab/>
      </w:r>
      <w:r>
        <w:rPr>
          <w:rFonts w:eastAsia="Arial Unicode MS" w:cstheme="minorHAnsi"/>
          <w:lang w:eastAsia="pl-PL" w:bidi="pl-PL"/>
        </w:rPr>
        <w:tab/>
      </w:r>
      <w:r>
        <w:rPr>
          <w:rFonts w:eastAsia="Arial Unicode MS" w:cstheme="minorHAnsi"/>
          <w:lang w:eastAsia="pl-PL" w:bidi="pl-PL"/>
        </w:rPr>
        <w:tab/>
      </w:r>
      <w:r>
        <w:rPr>
          <w:rFonts w:eastAsia="Arial Unicode MS" w:cstheme="minorHAnsi"/>
          <w:lang w:eastAsia="pl-PL" w:bidi="pl-PL"/>
        </w:rPr>
        <w:tab/>
      </w:r>
      <w:r w:rsidRPr="00DE09C9">
        <w:rPr>
          <w:rFonts w:eastAsia="Arial Unicode MS" w:cstheme="minorHAnsi"/>
          <w:lang w:eastAsia="pl-PL" w:bidi="pl-PL"/>
        </w:rPr>
        <w:t>Podpis osoby do kontaktu:</w:t>
      </w:r>
    </w:p>
    <w:p w14:paraId="04409DE4" w14:textId="77777777" w:rsidR="007E3545" w:rsidRDefault="007E3545" w:rsidP="00570FFE">
      <w:pPr>
        <w:widowControl w:val="0"/>
        <w:suppressAutoHyphens/>
        <w:autoSpaceDE w:val="0"/>
        <w:spacing w:after="0" w:line="240" w:lineRule="auto"/>
        <w:jc w:val="both"/>
        <w:rPr>
          <w:rFonts w:eastAsia="Arial Unicode MS" w:cstheme="minorHAnsi"/>
          <w:lang w:eastAsia="pl-PL" w:bidi="pl-PL"/>
        </w:rPr>
      </w:pPr>
    </w:p>
    <w:p w14:paraId="062FEFE0" w14:textId="77777777" w:rsidR="002C7B61" w:rsidRPr="00DE09C9" w:rsidRDefault="002C7B61" w:rsidP="00570FFE">
      <w:pPr>
        <w:widowControl w:val="0"/>
        <w:suppressAutoHyphens/>
        <w:autoSpaceDE w:val="0"/>
        <w:spacing w:after="0" w:line="240" w:lineRule="auto"/>
        <w:jc w:val="both"/>
        <w:rPr>
          <w:rFonts w:eastAsia="Arial Unicode MS" w:cstheme="minorHAnsi"/>
          <w:lang w:eastAsia="pl-PL" w:bidi="pl-PL"/>
        </w:rPr>
      </w:pPr>
    </w:p>
    <w:p w14:paraId="787DFA41" w14:textId="21F662FF" w:rsidR="00966BB0" w:rsidRPr="002C7B61" w:rsidRDefault="00570FFE" w:rsidP="00446053">
      <w:pPr>
        <w:widowControl w:val="0"/>
        <w:suppressAutoHyphens/>
        <w:autoSpaceDE w:val="0"/>
        <w:spacing w:after="0" w:line="240" w:lineRule="auto"/>
        <w:jc w:val="center"/>
        <w:rPr>
          <w:rFonts w:eastAsia="Arial Unicode MS" w:cstheme="minorHAnsi"/>
          <w:b/>
          <w:bCs/>
          <w:lang w:eastAsia="pl-PL" w:bidi="pl-PL"/>
        </w:rPr>
      </w:pPr>
      <w:r w:rsidRPr="002C7B61">
        <w:rPr>
          <w:rFonts w:eastAsia="Arial Unicode MS" w:cstheme="minorHAnsi"/>
          <w:b/>
          <w:bCs/>
          <w:lang w:eastAsia="pl-PL" w:bidi="pl-PL"/>
        </w:rPr>
        <w:t>Dziękujemy za wypełnienie ankiety.</w:t>
      </w:r>
    </w:p>
    <w:p w14:paraId="352A081E" w14:textId="77777777" w:rsidR="006B4341" w:rsidRDefault="006B4341" w:rsidP="00446053">
      <w:pPr>
        <w:widowControl w:val="0"/>
        <w:suppressAutoHyphens/>
        <w:autoSpaceDE w:val="0"/>
        <w:spacing w:after="0" w:line="240" w:lineRule="auto"/>
        <w:jc w:val="center"/>
        <w:rPr>
          <w:rFonts w:eastAsia="Arial Unicode MS" w:cstheme="minorHAnsi"/>
          <w:lang w:eastAsia="pl-PL" w:bidi="pl-PL"/>
        </w:rPr>
      </w:pPr>
    </w:p>
    <w:p w14:paraId="3E88C5B3" w14:textId="77777777" w:rsidR="006B4341" w:rsidRDefault="006B4341" w:rsidP="00446053">
      <w:pPr>
        <w:widowControl w:val="0"/>
        <w:suppressAutoHyphens/>
        <w:autoSpaceDE w:val="0"/>
        <w:spacing w:after="0" w:line="240" w:lineRule="auto"/>
        <w:jc w:val="center"/>
        <w:rPr>
          <w:rFonts w:eastAsia="Arial Unicode MS" w:cstheme="minorHAnsi"/>
          <w:lang w:eastAsia="pl-PL" w:bidi="pl-PL"/>
        </w:rPr>
      </w:pPr>
    </w:p>
    <w:p w14:paraId="2B50DD3B" w14:textId="77777777" w:rsidR="006B4341" w:rsidRDefault="006B4341" w:rsidP="00621221">
      <w:pPr>
        <w:widowControl w:val="0"/>
        <w:suppressAutoHyphens/>
        <w:autoSpaceDE w:val="0"/>
        <w:spacing w:after="0" w:line="240" w:lineRule="auto"/>
        <w:rPr>
          <w:rFonts w:eastAsia="Arial Unicode MS" w:cstheme="minorHAnsi"/>
          <w:lang w:eastAsia="pl-PL" w:bidi="pl-PL"/>
        </w:rPr>
      </w:pPr>
    </w:p>
    <w:p w14:paraId="3EC63091" w14:textId="77777777" w:rsidR="006B4341" w:rsidRDefault="006B4341" w:rsidP="00446053">
      <w:pPr>
        <w:widowControl w:val="0"/>
        <w:suppressAutoHyphens/>
        <w:autoSpaceDE w:val="0"/>
        <w:spacing w:after="0" w:line="240" w:lineRule="auto"/>
        <w:jc w:val="center"/>
        <w:rPr>
          <w:rFonts w:eastAsia="Arial Unicode MS" w:cstheme="minorHAnsi"/>
          <w:lang w:eastAsia="pl-PL" w:bidi="pl-PL"/>
        </w:rPr>
      </w:pPr>
    </w:p>
    <w:p w14:paraId="0052D48E" w14:textId="77777777" w:rsidR="006B4341" w:rsidRDefault="006B4341" w:rsidP="00446053">
      <w:pPr>
        <w:widowControl w:val="0"/>
        <w:suppressAutoHyphens/>
        <w:autoSpaceDE w:val="0"/>
        <w:spacing w:after="0" w:line="240" w:lineRule="auto"/>
        <w:jc w:val="center"/>
        <w:rPr>
          <w:rFonts w:eastAsia="Arial Unicode MS" w:cstheme="minorHAnsi"/>
          <w:lang w:eastAsia="pl-PL" w:bidi="pl-PL"/>
        </w:rPr>
      </w:pPr>
    </w:p>
    <w:p w14:paraId="17102526" w14:textId="77777777" w:rsidR="006B4341" w:rsidRDefault="006B4341" w:rsidP="00446053">
      <w:pPr>
        <w:widowControl w:val="0"/>
        <w:suppressAutoHyphens/>
        <w:autoSpaceDE w:val="0"/>
        <w:spacing w:after="0" w:line="240" w:lineRule="auto"/>
        <w:jc w:val="center"/>
        <w:rPr>
          <w:rFonts w:eastAsia="Arial Unicode MS" w:cstheme="minorHAnsi"/>
          <w:lang w:eastAsia="pl-PL" w:bidi="pl-PL"/>
        </w:rPr>
      </w:pPr>
    </w:p>
    <w:p w14:paraId="516DC58F" w14:textId="77777777" w:rsidR="006B4341" w:rsidRDefault="006B4341" w:rsidP="00446053">
      <w:pPr>
        <w:widowControl w:val="0"/>
        <w:suppressAutoHyphens/>
        <w:autoSpaceDE w:val="0"/>
        <w:spacing w:after="0" w:line="240" w:lineRule="auto"/>
        <w:jc w:val="center"/>
        <w:rPr>
          <w:rFonts w:eastAsia="Arial Unicode MS" w:cstheme="minorHAnsi"/>
          <w:lang w:eastAsia="pl-PL" w:bidi="pl-PL"/>
        </w:rPr>
      </w:pPr>
    </w:p>
    <w:p w14:paraId="0108F7B9" w14:textId="77777777" w:rsidR="006B4341" w:rsidRDefault="006B4341" w:rsidP="00446053">
      <w:pPr>
        <w:widowControl w:val="0"/>
        <w:suppressAutoHyphens/>
        <w:autoSpaceDE w:val="0"/>
        <w:spacing w:after="0" w:line="240" w:lineRule="auto"/>
        <w:jc w:val="center"/>
        <w:rPr>
          <w:rFonts w:eastAsia="Arial Unicode MS" w:cstheme="minorHAnsi"/>
          <w:lang w:eastAsia="pl-PL" w:bidi="pl-PL"/>
        </w:rPr>
      </w:pPr>
    </w:p>
    <w:p w14:paraId="315729D5" w14:textId="77777777" w:rsidR="006B4341" w:rsidRDefault="006B4341" w:rsidP="00446053">
      <w:pPr>
        <w:widowControl w:val="0"/>
        <w:suppressAutoHyphens/>
        <w:autoSpaceDE w:val="0"/>
        <w:spacing w:after="0" w:line="240" w:lineRule="auto"/>
        <w:jc w:val="center"/>
        <w:rPr>
          <w:rFonts w:eastAsia="Arial Unicode MS" w:cstheme="minorHAnsi"/>
          <w:lang w:eastAsia="pl-PL" w:bidi="pl-PL"/>
        </w:rPr>
      </w:pPr>
    </w:p>
    <w:p w14:paraId="4D2599B2" w14:textId="77777777" w:rsidR="006B4341" w:rsidRDefault="006B4341" w:rsidP="00446053">
      <w:pPr>
        <w:widowControl w:val="0"/>
        <w:suppressAutoHyphens/>
        <w:autoSpaceDE w:val="0"/>
        <w:spacing w:after="0" w:line="240" w:lineRule="auto"/>
        <w:jc w:val="center"/>
        <w:rPr>
          <w:rFonts w:eastAsia="Arial Unicode MS" w:cstheme="minorHAnsi"/>
          <w:lang w:eastAsia="pl-PL" w:bidi="pl-PL"/>
        </w:rPr>
      </w:pPr>
    </w:p>
    <w:p w14:paraId="683E52FA" w14:textId="77777777" w:rsidR="006B4341" w:rsidRDefault="006B4341" w:rsidP="00446053">
      <w:pPr>
        <w:widowControl w:val="0"/>
        <w:suppressAutoHyphens/>
        <w:autoSpaceDE w:val="0"/>
        <w:spacing w:after="0" w:line="240" w:lineRule="auto"/>
        <w:jc w:val="center"/>
        <w:rPr>
          <w:rFonts w:eastAsia="Arial Unicode MS" w:cstheme="minorHAnsi"/>
          <w:lang w:eastAsia="pl-PL" w:bidi="pl-PL"/>
        </w:rPr>
      </w:pPr>
    </w:p>
    <w:p w14:paraId="471F6F0B" w14:textId="77777777" w:rsidR="00E65741" w:rsidRDefault="006B4341" w:rsidP="006B4341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6B4341">
        <w:rPr>
          <w:rFonts w:asciiTheme="minorHAnsi" w:hAnsiTheme="minorHAnsi" w:cstheme="minorHAnsi"/>
          <w:color w:val="000000"/>
          <w:sz w:val="22"/>
          <w:szCs w:val="22"/>
        </w:rPr>
        <w:t xml:space="preserve">Materiał finansowany ze środków Unii Europejskiej w ramach Planu Strategicznego </w:t>
      </w:r>
    </w:p>
    <w:p w14:paraId="322BB63D" w14:textId="1831BCA9" w:rsidR="006B4341" w:rsidRPr="006B4341" w:rsidRDefault="006B4341" w:rsidP="006B4341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6B4341">
        <w:rPr>
          <w:rFonts w:asciiTheme="minorHAnsi" w:hAnsiTheme="minorHAnsi" w:cstheme="minorHAnsi"/>
          <w:color w:val="000000"/>
          <w:sz w:val="22"/>
          <w:szCs w:val="22"/>
        </w:rPr>
        <w:t>dla Wspólnej Polityki Rolnej na lata 2023-2027.</w:t>
      </w:r>
    </w:p>
    <w:p w14:paraId="51FB0EF6" w14:textId="77777777" w:rsidR="006B4341" w:rsidRPr="006B4341" w:rsidRDefault="006B4341" w:rsidP="006B4341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6B4341">
        <w:rPr>
          <w:rFonts w:asciiTheme="minorHAnsi" w:hAnsiTheme="minorHAnsi" w:cstheme="minorHAnsi"/>
          <w:color w:val="000000"/>
          <w:sz w:val="22"/>
          <w:szCs w:val="22"/>
        </w:rPr>
        <w:t>Materiał opracowany przez biuro Lokalnej Grupy Działania "Kaszubska Droga"</w:t>
      </w:r>
    </w:p>
    <w:p w14:paraId="7467C7DA" w14:textId="77777777" w:rsidR="00E65741" w:rsidRDefault="006B4341" w:rsidP="006B4341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6B4341">
        <w:rPr>
          <w:rFonts w:asciiTheme="minorHAnsi" w:hAnsiTheme="minorHAnsi" w:cstheme="minorHAnsi"/>
          <w:color w:val="000000"/>
          <w:sz w:val="22"/>
          <w:szCs w:val="22"/>
        </w:rPr>
        <w:t>Instytucja Zarządzająca Planem Strategicznym dla Wspólnej Polityki Rolnej na lata 2023-2027</w:t>
      </w:r>
    </w:p>
    <w:p w14:paraId="2779D42D" w14:textId="1BF3D60F" w:rsidR="006B4341" w:rsidRPr="006B4341" w:rsidRDefault="006B4341" w:rsidP="006B4341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6B4341">
        <w:rPr>
          <w:rFonts w:asciiTheme="minorHAnsi" w:hAnsiTheme="minorHAnsi" w:cstheme="minorHAnsi"/>
          <w:color w:val="000000"/>
          <w:sz w:val="22"/>
          <w:szCs w:val="22"/>
        </w:rPr>
        <w:t>- Minister Rolnictwa i Rozwoju Wsi. </w:t>
      </w:r>
    </w:p>
    <w:p w14:paraId="7F97421D" w14:textId="77777777" w:rsidR="006B4341" w:rsidRPr="006B4341" w:rsidRDefault="006B4341" w:rsidP="00446053">
      <w:pPr>
        <w:widowControl w:val="0"/>
        <w:suppressAutoHyphens/>
        <w:autoSpaceDE w:val="0"/>
        <w:spacing w:after="0" w:line="240" w:lineRule="auto"/>
        <w:jc w:val="center"/>
        <w:rPr>
          <w:rFonts w:eastAsia="Arial Unicode MS" w:cstheme="minorHAnsi"/>
          <w:lang w:eastAsia="pl-PL" w:bidi="pl-PL"/>
        </w:rPr>
      </w:pPr>
    </w:p>
    <w:sectPr w:rsidR="006B4341" w:rsidRPr="006B4341" w:rsidSect="0040381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F1679" w14:textId="77777777" w:rsidR="008D2B90" w:rsidRDefault="008D2B90" w:rsidP="00FC2852">
      <w:pPr>
        <w:spacing w:after="0" w:line="240" w:lineRule="auto"/>
      </w:pPr>
      <w:r>
        <w:separator/>
      </w:r>
    </w:p>
  </w:endnote>
  <w:endnote w:type="continuationSeparator" w:id="0">
    <w:p w14:paraId="4AD39DCF" w14:textId="77777777" w:rsidR="008D2B90" w:rsidRDefault="008D2B90" w:rsidP="00FC2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2921854"/>
      <w:docPartObj>
        <w:docPartGallery w:val="Page Numbers (Bottom of Page)"/>
        <w:docPartUnique/>
      </w:docPartObj>
    </w:sdtPr>
    <w:sdtContent>
      <w:p w14:paraId="68712B24" w14:textId="628822AF" w:rsidR="002F1ABF" w:rsidRDefault="00BE40F2" w:rsidP="002F1ABF">
        <w:pPr>
          <w:pStyle w:val="Stopka"/>
          <w:jc w:val="right"/>
        </w:pPr>
        <w:r>
          <w:rPr>
            <w:noProof/>
          </w:rPr>
          <w:drawing>
            <wp:anchor distT="0" distB="0" distL="114300" distR="114300" simplePos="0" relativeHeight="251662336" behindDoc="1" locked="0" layoutInCell="1" allowOverlap="1" wp14:anchorId="1BA782C6" wp14:editId="3A372E8B">
              <wp:simplePos x="0" y="0"/>
              <wp:positionH relativeFrom="margin">
                <wp:align>center</wp:align>
              </wp:positionH>
              <wp:positionV relativeFrom="paragraph">
                <wp:posOffset>-93523</wp:posOffset>
              </wp:positionV>
              <wp:extent cx="840273" cy="285293"/>
              <wp:effectExtent l="0" t="0" r="0" b="635"/>
              <wp:wrapNone/>
              <wp:docPr id="201359451" name="Obraz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1359451" name="Obraz 201359451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40273" cy="28529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403811">
          <w:fldChar w:fldCharType="begin"/>
        </w:r>
        <w:r w:rsidR="00403811">
          <w:instrText>PAGE   \* MERGEFORMAT</w:instrText>
        </w:r>
        <w:r w:rsidR="00403811">
          <w:fldChar w:fldCharType="separate"/>
        </w:r>
        <w:r w:rsidR="00403811">
          <w:t>2</w:t>
        </w:r>
        <w:r w:rsidR="00403811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B73" w14:textId="25716E4F" w:rsidR="00BE40F2" w:rsidRDefault="00BE40F2" w:rsidP="00BE40F2">
    <w:pPr>
      <w:pStyle w:val="Stopka"/>
      <w:jc w:val="center"/>
    </w:pPr>
    <w:r>
      <w:rPr>
        <w:noProof/>
      </w:rPr>
      <w:drawing>
        <wp:inline distT="0" distB="0" distL="0" distR="0" wp14:anchorId="0BA19B14" wp14:editId="4A351AC7">
          <wp:extent cx="782727" cy="265527"/>
          <wp:effectExtent l="0" t="0" r="0" b="1270"/>
          <wp:docPr id="2074205522" name="Obraz 3" descr="Obraz logo organizacji: Lokalna Grupa Działania „Kaszubska Droga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4205522" name="Obraz 3" descr="Obraz logo organizacji: Lokalna Grupa Działania „Kaszubska Droga”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5539" cy="2766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B86BA" w14:textId="77777777" w:rsidR="008D2B90" w:rsidRDefault="008D2B90" w:rsidP="00FC2852">
      <w:pPr>
        <w:spacing w:after="0" w:line="240" w:lineRule="auto"/>
      </w:pPr>
      <w:r>
        <w:separator/>
      </w:r>
    </w:p>
  </w:footnote>
  <w:footnote w:type="continuationSeparator" w:id="0">
    <w:p w14:paraId="04D19B98" w14:textId="77777777" w:rsidR="008D2B90" w:rsidRDefault="008D2B90" w:rsidP="00FC2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70D87" w14:textId="17B7A909" w:rsidR="002F1ABF" w:rsidRDefault="00B37C04" w:rsidP="00630821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322A809" wp14:editId="57F46CF1">
          <wp:simplePos x="0" y="0"/>
          <wp:positionH relativeFrom="column">
            <wp:posOffset>164409</wp:posOffset>
          </wp:positionH>
          <wp:positionV relativeFrom="paragraph">
            <wp:posOffset>-367855</wp:posOffset>
          </wp:positionV>
          <wp:extent cx="5761355" cy="682625"/>
          <wp:effectExtent l="0" t="0" r="0" b="3175"/>
          <wp:wrapNone/>
          <wp:docPr id="1677433454" name="Obraz 2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logo Planu Strategicznego dla Wspólnej Polityki Rolnej (WPR) na lata 2023-2027 uproszczony wiejski pejzaż w kole z trzema czerwonymi kłosami, otoczony siedmioma gwiazdami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7433454" name="Obraz 2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logo Planu Strategicznego dla Wspólnej Polityki Rolnej (WPR) na lata 2023-2027 uproszczony wiejski pejzaż w kole z trzema czerwonymi kłosami, otoczony siedmioma gwiazdami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9A95A" w14:textId="075D0C90" w:rsidR="00FC2852" w:rsidRDefault="00C37ADB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8DC7469" wp14:editId="3D95FEFB">
          <wp:simplePos x="0" y="0"/>
          <wp:positionH relativeFrom="column">
            <wp:posOffset>150145</wp:posOffset>
          </wp:positionH>
          <wp:positionV relativeFrom="paragraph">
            <wp:posOffset>-381000</wp:posOffset>
          </wp:positionV>
          <wp:extent cx="5759450" cy="682625"/>
          <wp:effectExtent l="0" t="0" r="0" b="3175"/>
          <wp:wrapNone/>
          <wp:docPr id="654630651" name="Obraz 1" descr="Ciąg czterech logotypów w kolejności od lewej: 1. Fundusze Europejskie dla Pomorza, 2. Rzeczpospolita Polska, 3. Dofinansowane przez Unię Europejską, 4. Plan Strategiczny dla Wspólnej Polityki Rolnej na lata 2023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4630651" name="Obraz 1" descr="Ciąg czterech logotypów w kolejności od lewej: 1. Fundusze Europejskie dla Pomorza, 2. Rzeczpospolita Polska, 3. Dofinansowane przez Unię Europejską, 4. Plan Strategiczny dla Wspólnej Polityki Rolnej na lata 2023-20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8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1057"/>
        </w:tabs>
        <w:ind w:left="1777" w:hanging="360"/>
      </w:pPr>
    </w:lvl>
    <w:lvl w:ilvl="1">
      <w:start w:val="1"/>
      <w:numFmt w:val="lowerLetter"/>
      <w:lvlText w:val="%2."/>
      <w:lvlJc w:val="left"/>
      <w:pPr>
        <w:tabs>
          <w:tab w:val="num" w:pos="1057"/>
        </w:tabs>
        <w:ind w:left="2497" w:hanging="360"/>
      </w:pPr>
    </w:lvl>
    <w:lvl w:ilvl="2">
      <w:start w:val="1"/>
      <w:numFmt w:val="lowerRoman"/>
      <w:lvlText w:val="%3."/>
      <w:lvlJc w:val="left"/>
      <w:pPr>
        <w:tabs>
          <w:tab w:val="num" w:pos="1057"/>
        </w:tabs>
        <w:ind w:left="3217" w:hanging="180"/>
      </w:pPr>
    </w:lvl>
    <w:lvl w:ilvl="3">
      <w:start w:val="1"/>
      <w:numFmt w:val="decimal"/>
      <w:lvlText w:val="%4."/>
      <w:lvlJc w:val="left"/>
      <w:pPr>
        <w:tabs>
          <w:tab w:val="num" w:pos="1057"/>
        </w:tabs>
        <w:ind w:left="3937" w:hanging="360"/>
      </w:pPr>
    </w:lvl>
    <w:lvl w:ilvl="4">
      <w:start w:val="1"/>
      <w:numFmt w:val="lowerLetter"/>
      <w:lvlText w:val="%5."/>
      <w:lvlJc w:val="left"/>
      <w:pPr>
        <w:tabs>
          <w:tab w:val="num" w:pos="1057"/>
        </w:tabs>
        <w:ind w:left="4657" w:hanging="360"/>
      </w:pPr>
    </w:lvl>
    <w:lvl w:ilvl="5">
      <w:start w:val="1"/>
      <w:numFmt w:val="lowerRoman"/>
      <w:lvlText w:val="%6."/>
      <w:lvlJc w:val="left"/>
      <w:pPr>
        <w:tabs>
          <w:tab w:val="num" w:pos="1057"/>
        </w:tabs>
        <w:ind w:left="5377" w:hanging="180"/>
      </w:pPr>
    </w:lvl>
    <w:lvl w:ilvl="6">
      <w:start w:val="1"/>
      <w:numFmt w:val="decimal"/>
      <w:lvlText w:val="%7."/>
      <w:lvlJc w:val="left"/>
      <w:pPr>
        <w:tabs>
          <w:tab w:val="num" w:pos="1057"/>
        </w:tabs>
        <w:ind w:left="6097" w:hanging="360"/>
      </w:pPr>
    </w:lvl>
    <w:lvl w:ilvl="7">
      <w:start w:val="1"/>
      <w:numFmt w:val="lowerLetter"/>
      <w:lvlText w:val="%8."/>
      <w:lvlJc w:val="left"/>
      <w:pPr>
        <w:tabs>
          <w:tab w:val="num" w:pos="1057"/>
        </w:tabs>
        <w:ind w:left="6817" w:hanging="360"/>
      </w:pPr>
    </w:lvl>
    <w:lvl w:ilvl="8">
      <w:start w:val="1"/>
      <w:numFmt w:val="lowerRoman"/>
      <w:lvlText w:val="%9."/>
      <w:lvlJc w:val="left"/>
      <w:pPr>
        <w:tabs>
          <w:tab w:val="num" w:pos="1057"/>
        </w:tabs>
        <w:ind w:left="7537" w:hanging="180"/>
      </w:pPr>
    </w:lvl>
  </w:abstractNum>
  <w:abstractNum w:abstractNumId="1" w15:restartNumberingAfterBreak="0">
    <w:nsid w:val="00000011"/>
    <w:multiLevelType w:val="multilevel"/>
    <w:tmpl w:val="8E5AB51E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17"/>
    <w:multiLevelType w:val="singleLevel"/>
    <w:tmpl w:val="C1E2AD58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Arial Unicode MS" w:hAnsiTheme="minorHAnsi" w:cstheme="minorHAnsi"/>
      </w:rPr>
    </w:lvl>
  </w:abstractNum>
  <w:abstractNum w:abstractNumId="5" w15:restartNumberingAfterBreak="0">
    <w:nsid w:val="0000001B"/>
    <w:multiLevelType w:val="multilevel"/>
    <w:tmpl w:val="5C186C64"/>
    <w:name w:val="WW8Num27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-4680"/>
        </w:tabs>
        <w:ind w:left="360" w:hanging="360"/>
      </w:pPr>
      <w:rPr>
        <w:rFonts w:asciiTheme="minorHAnsi" w:eastAsia="Arial Unicode MS" w:hAnsiTheme="minorHAnsi" w:cstheme="minorHAnsi"/>
        <w:strike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80" w:hanging="360"/>
      </w:pPr>
    </w:lvl>
  </w:abstractNum>
  <w:abstractNum w:abstractNumId="9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22"/>
    <w:multiLevelType w:val="singleLevel"/>
    <w:tmpl w:val="4F526DDA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trike w:val="0"/>
      </w:rPr>
    </w:lvl>
  </w:abstractNum>
  <w:abstractNum w:abstractNumId="11" w15:restartNumberingAfterBreak="0">
    <w:nsid w:val="00000030"/>
    <w:multiLevelType w:val="single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4F14192"/>
    <w:multiLevelType w:val="multilevel"/>
    <w:tmpl w:val="4DF407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0B9F05B2"/>
    <w:multiLevelType w:val="hybridMultilevel"/>
    <w:tmpl w:val="3D60F0A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1186857"/>
    <w:multiLevelType w:val="hybridMultilevel"/>
    <w:tmpl w:val="C3B8F8C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510083"/>
    <w:multiLevelType w:val="hybridMultilevel"/>
    <w:tmpl w:val="C0922F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9C5E6C"/>
    <w:multiLevelType w:val="multilevel"/>
    <w:tmpl w:val="4DF407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24311840"/>
    <w:multiLevelType w:val="hybridMultilevel"/>
    <w:tmpl w:val="F49C95A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B87EBD"/>
    <w:multiLevelType w:val="multilevel"/>
    <w:tmpl w:val="6EFC174E"/>
    <w:name w:val="WW8Num272"/>
    <w:lvl w:ilvl="0">
      <w:start w:val="4"/>
      <w:numFmt w:val="decimal"/>
      <w:lvlText w:val="%1."/>
      <w:lvlJc w:val="left"/>
      <w:pPr>
        <w:tabs>
          <w:tab w:val="num" w:pos="-218"/>
        </w:tabs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Theme="minorHAnsi" w:eastAsia="Arial Unicode MS" w:hAnsiTheme="minorHAnsi" w:cstheme="minorHAnsi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9" w15:restartNumberingAfterBreak="0">
    <w:nsid w:val="28045B27"/>
    <w:multiLevelType w:val="hybridMultilevel"/>
    <w:tmpl w:val="81EEEDEE"/>
    <w:lvl w:ilvl="0" w:tplc="0415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28E80C20"/>
    <w:multiLevelType w:val="hybridMultilevel"/>
    <w:tmpl w:val="F32215FA"/>
    <w:lvl w:ilvl="0" w:tplc="6524AB72">
      <w:start w:val="1"/>
      <w:numFmt w:val="lowerLetter"/>
      <w:lvlText w:val="%1."/>
      <w:lvlJc w:val="left"/>
      <w:pPr>
        <w:ind w:left="10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722" w:hanging="360"/>
      </w:pPr>
    </w:lvl>
    <w:lvl w:ilvl="2" w:tplc="0415001B" w:tentative="1">
      <w:start w:val="1"/>
      <w:numFmt w:val="lowerRoman"/>
      <w:lvlText w:val="%3."/>
      <w:lvlJc w:val="right"/>
      <w:pPr>
        <w:ind w:left="2442" w:hanging="180"/>
      </w:pPr>
    </w:lvl>
    <w:lvl w:ilvl="3" w:tplc="0415000F" w:tentative="1">
      <w:start w:val="1"/>
      <w:numFmt w:val="decimal"/>
      <w:lvlText w:val="%4."/>
      <w:lvlJc w:val="left"/>
      <w:pPr>
        <w:ind w:left="3162" w:hanging="360"/>
      </w:pPr>
    </w:lvl>
    <w:lvl w:ilvl="4" w:tplc="04150019" w:tentative="1">
      <w:start w:val="1"/>
      <w:numFmt w:val="lowerLetter"/>
      <w:lvlText w:val="%5."/>
      <w:lvlJc w:val="left"/>
      <w:pPr>
        <w:ind w:left="3882" w:hanging="360"/>
      </w:pPr>
    </w:lvl>
    <w:lvl w:ilvl="5" w:tplc="0415001B" w:tentative="1">
      <w:start w:val="1"/>
      <w:numFmt w:val="lowerRoman"/>
      <w:lvlText w:val="%6."/>
      <w:lvlJc w:val="right"/>
      <w:pPr>
        <w:ind w:left="4602" w:hanging="180"/>
      </w:pPr>
    </w:lvl>
    <w:lvl w:ilvl="6" w:tplc="0415000F" w:tentative="1">
      <w:start w:val="1"/>
      <w:numFmt w:val="decimal"/>
      <w:lvlText w:val="%7."/>
      <w:lvlJc w:val="left"/>
      <w:pPr>
        <w:ind w:left="5322" w:hanging="360"/>
      </w:pPr>
    </w:lvl>
    <w:lvl w:ilvl="7" w:tplc="04150019" w:tentative="1">
      <w:start w:val="1"/>
      <w:numFmt w:val="lowerLetter"/>
      <w:lvlText w:val="%8."/>
      <w:lvlJc w:val="left"/>
      <w:pPr>
        <w:ind w:left="6042" w:hanging="360"/>
      </w:pPr>
    </w:lvl>
    <w:lvl w:ilvl="8" w:tplc="0415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21" w15:restartNumberingAfterBreak="0">
    <w:nsid w:val="408A35C2"/>
    <w:multiLevelType w:val="hybridMultilevel"/>
    <w:tmpl w:val="73227E14"/>
    <w:lvl w:ilvl="0" w:tplc="4968A384">
      <w:start w:val="1"/>
      <w:numFmt w:val="lowerLetter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49C54896"/>
    <w:multiLevelType w:val="hybridMultilevel"/>
    <w:tmpl w:val="801046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36015B"/>
    <w:multiLevelType w:val="hybridMultilevel"/>
    <w:tmpl w:val="772C39E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1B1507"/>
    <w:multiLevelType w:val="hybridMultilevel"/>
    <w:tmpl w:val="A48AE3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7549C9"/>
    <w:multiLevelType w:val="hybridMultilevel"/>
    <w:tmpl w:val="B61846B6"/>
    <w:lvl w:ilvl="0" w:tplc="0415000F">
      <w:start w:val="1"/>
      <w:numFmt w:val="decimal"/>
      <w:lvlText w:val="%1."/>
      <w:lvlJc w:val="left"/>
      <w:pPr>
        <w:ind w:left="1712" w:hanging="360"/>
      </w:pPr>
    </w:lvl>
    <w:lvl w:ilvl="1" w:tplc="04150019" w:tentative="1">
      <w:start w:val="1"/>
      <w:numFmt w:val="lowerLetter"/>
      <w:lvlText w:val="%2."/>
      <w:lvlJc w:val="left"/>
      <w:pPr>
        <w:ind w:left="2432" w:hanging="360"/>
      </w:pPr>
    </w:lvl>
    <w:lvl w:ilvl="2" w:tplc="0415001B" w:tentative="1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26" w15:restartNumberingAfterBreak="0">
    <w:nsid w:val="568F7AF2"/>
    <w:multiLevelType w:val="multilevel"/>
    <w:tmpl w:val="4DF407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57E9461E"/>
    <w:multiLevelType w:val="hybridMultilevel"/>
    <w:tmpl w:val="5FD2939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F543D0"/>
    <w:multiLevelType w:val="hybridMultilevel"/>
    <w:tmpl w:val="A4549808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84290E"/>
    <w:multiLevelType w:val="hybridMultilevel"/>
    <w:tmpl w:val="8C4818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6306D5"/>
    <w:multiLevelType w:val="hybridMultilevel"/>
    <w:tmpl w:val="59E05E58"/>
    <w:lvl w:ilvl="0" w:tplc="B784ED9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C2E7A"/>
    <w:multiLevelType w:val="hybridMultilevel"/>
    <w:tmpl w:val="B00A09F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70C84164">
      <w:start w:val="1"/>
      <w:numFmt w:val="decimal"/>
      <w:lvlText w:val="%2)"/>
      <w:lvlJc w:val="left"/>
      <w:pPr>
        <w:ind w:left="2508" w:hanging="708"/>
      </w:pPr>
      <w:rPr>
        <w:rFonts w:hint="default"/>
      </w:rPr>
    </w:lvl>
    <w:lvl w:ilvl="2" w:tplc="0836482C">
      <w:start w:val="1"/>
      <w:numFmt w:val="lowerLetter"/>
      <w:lvlText w:val="%3)"/>
      <w:lvlJc w:val="left"/>
      <w:pPr>
        <w:ind w:left="3408" w:hanging="708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74994668">
    <w:abstractNumId w:val="0"/>
  </w:num>
  <w:num w:numId="2" w16cid:durableId="195512190">
    <w:abstractNumId w:val="1"/>
  </w:num>
  <w:num w:numId="3" w16cid:durableId="2113747344">
    <w:abstractNumId w:val="2"/>
  </w:num>
  <w:num w:numId="4" w16cid:durableId="2126777093">
    <w:abstractNumId w:val="3"/>
  </w:num>
  <w:num w:numId="5" w16cid:durableId="1668518">
    <w:abstractNumId w:val="4"/>
  </w:num>
  <w:num w:numId="6" w16cid:durableId="941884350">
    <w:abstractNumId w:val="5"/>
  </w:num>
  <w:num w:numId="7" w16cid:durableId="1106117374">
    <w:abstractNumId w:val="6"/>
  </w:num>
  <w:num w:numId="8" w16cid:durableId="181751735">
    <w:abstractNumId w:val="7"/>
  </w:num>
  <w:num w:numId="9" w16cid:durableId="1762725959">
    <w:abstractNumId w:val="8"/>
  </w:num>
  <w:num w:numId="10" w16cid:durableId="351688007">
    <w:abstractNumId w:val="9"/>
  </w:num>
  <w:num w:numId="11" w16cid:durableId="22950683">
    <w:abstractNumId w:val="10"/>
  </w:num>
  <w:num w:numId="12" w16cid:durableId="1420710007">
    <w:abstractNumId w:val="11"/>
  </w:num>
  <w:num w:numId="13" w16cid:durableId="1926112118">
    <w:abstractNumId w:val="31"/>
  </w:num>
  <w:num w:numId="14" w16cid:durableId="287705258">
    <w:abstractNumId w:val="21"/>
  </w:num>
  <w:num w:numId="15" w16cid:durableId="150602046">
    <w:abstractNumId w:val="20"/>
  </w:num>
  <w:num w:numId="16" w16cid:durableId="1257058495">
    <w:abstractNumId w:val="23"/>
  </w:num>
  <w:num w:numId="17" w16cid:durableId="176241430">
    <w:abstractNumId w:val="29"/>
  </w:num>
  <w:num w:numId="18" w16cid:durableId="1109011607">
    <w:abstractNumId w:val="14"/>
  </w:num>
  <w:num w:numId="19" w16cid:durableId="923102259">
    <w:abstractNumId w:val="18"/>
  </w:num>
  <w:num w:numId="20" w16cid:durableId="217592893">
    <w:abstractNumId w:val="25"/>
  </w:num>
  <w:num w:numId="21" w16cid:durableId="1530601308">
    <w:abstractNumId w:val="24"/>
  </w:num>
  <w:num w:numId="22" w16cid:durableId="862747479">
    <w:abstractNumId w:val="28"/>
  </w:num>
  <w:num w:numId="23" w16cid:durableId="189034976">
    <w:abstractNumId w:val="15"/>
  </w:num>
  <w:num w:numId="24" w16cid:durableId="472912431">
    <w:abstractNumId w:val="27"/>
  </w:num>
  <w:num w:numId="25" w16cid:durableId="2030595816">
    <w:abstractNumId w:val="13"/>
  </w:num>
  <w:num w:numId="26" w16cid:durableId="1076241950">
    <w:abstractNumId w:val="12"/>
  </w:num>
  <w:num w:numId="27" w16cid:durableId="320424251">
    <w:abstractNumId w:val="16"/>
  </w:num>
  <w:num w:numId="28" w16cid:durableId="627124385">
    <w:abstractNumId w:val="26"/>
  </w:num>
  <w:num w:numId="29" w16cid:durableId="1747998073">
    <w:abstractNumId w:val="22"/>
  </w:num>
  <w:num w:numId="30" w16cid:durableId="2044354642">
    <w:abstractNumId w:val="30"/>
  </w:num>
  <w:num w:numId="31" w16cid:durableId="1555503953">
    <w:abstractNumId w:val="17"/>
  </w:num>
  <w:num w:numId="32" w16cid:durableId="52378317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0DB"/>
    <w:rsid w:val="000039B7"/>
    <w:rsid w:val="000217F1"/>
    <w:rsid w:val="00061F50"/>
    <w:rsid w:val="000A6E40"/>
    <w:rsid w:val="000B06B6"/>
    <w:rsid w:val="000C2E8A"/>
    <w:rsid w:val="001825D4"/>
    <w:rsid w:val="001A1991"/>
    <w:rsid w:val="001D1D15"/>
    <w:rsid w:val="00212F52"/>
    <w:rsid w:val="00214F14"/>
    <w:rsid w:val="002333FB"/>
    <w:rsid w:val="00244D3C"/>
    <w:rsid w:val="002741B2"/>
    <w:rsid w:val="002A5C66"/>
    <w:rsid w:val="002C7B61"/>
    <w:rsid w:val="002D4959"/>
    <w:rsid w:val="002F1ABF"/>
    <w:rsid w:val="00334CE3"/>
    <w:rsid w:val="00353C54"/>
    <w:rsid w:val="003605AC"/>
    <w:rsid w:val="00363369"/>
    <w:rsid w:val="00363CC1"/>
    <w:rsid w:val="003A392B"/>
    <w:rsid w:val="003B48F0"/>
    <w:rsid w:val="003B573D"/>
    <w:rsid w:val="003C22C1"/>
    <w:rsid w:val="003C7BFD"/>
    <w:rsid w:val="003F111A"/>
    <w:rsid w:val="003F6AC5"/>
    <w:rsid w:val="00403811"/>
    <w:rsid w:val="00411FD8"/>
    <w:rsid w:val="00431497"/>
    <w:rsid w:val="0044485E"/>
    <w:rsid w:val="00446053"/>
    <w:rsid w:val="004467E3"/>
    <w:rsid w:val="004D18F4"/>
    <w:rsid w:val="004D61C8"/>
    <w:rsid w:val="004F1830"/>
    <w:rsid w:val="00504E12"/>
    <w:rsid w:val="005160DB"/>
    <w:rsid w:val="00525F6B"/>
    <w:rsid w:val="00561102"/>
    <w:rsid w:val="00570FFE"/>
    <w:rsid w:val="00584604"/>
    <w:rsid w:val="005964F7"/>
    <w:rsid w:val="005A34B6"/>
    <w:rsid w:val="005B3B83"/>
    <w:rsid w:val="005B7E3F"/>
    <w:rsid w:val="005C3A32"/>
    <w:rsid w:val="005C4675"/>
    <w:rsid w:val="005F4C6F"/>
    <w:rsid w:val="00606918"/>
    <w:rsid w:val="00617883"/>
    <w:rsid w:val="00621221"/>
    <w:rsid w:val="00621717"/>
    <w:rsid w:val="00623D26"/>
    <w:rsid w:val="00630821"/>
    <w:rsid w:val="0063154A"/>
    <w:rsid w:val="006B4341"/>
    <w:rsid w:val="006F6C24"/>
    <w:rsid w:val="00723F71"/>
    <w:rsid w:val="007273BD"/>
    <w:rsid w:val="00786977"/>
    <w:rsid w:val="007A2A06"/>
    <w:rsid w:val="007A7477"/>
    <w:rsid w:val="007B0E7D"/>
    <w:rsid w:val="007B26E1"/>
    <w:rsid w:val="007C6213"/>
    <w:rsid w:val="007D5C75"/>
    <w:rsid w:val="007E3545"/>
    <w:rsid w:val="007F307C"/>
    <w:rsid w:val="00807B6C"/>
    <w:rsid w:val="00877E95"/>
    <w:rsid w:val="008D2B90"/>
    <w:rsid w:val="008E1F80"/>
    <w:rsid w:val="008F7113"/>
    <w:rsid w:val="00900833"/>
    <w:rsid w:val="00903CDD"/>
    <w:rsid w:val="00966690"/>
    <w:rsid w:val="00966BB0"/>
    <w:rsid w:val="00985F58"/>
    <w:rsid w:val="009A2B76"/>
    <w:rsid w:val="009F3447"/>
    <w:rsid w:val="009F613E"/>
    <w:rsid w:val="00A40B36"/>
    <w:rsid w:val="00A47977"/>
    <w:rsid w:val="00A666A9"/>
    <w:rsid w:val="00A710C6"/>
    <w:rsid w:val="00A8642D"/>
    <w:rsid w:val="00B37C04"/>
    <w:rsid w:val="00B94FB6"/>
    <w:rsid w:val="00BB2919"/>
    <w:rsid w:val="00BC5BC4"/>
    <w:rsid w:val="00BE18AC"/>
    <w:rsid w:val="00BE40F2"/>
    <w:rsid w:val="00BE7911"/>
    <w:rsid w:val="00C125D0"/>
    <w:rsid w:val="00C37ADB"/>
    <w:rsid w:val="00C93978"/>
    <w:rsid w:val="00CB2ACE"/>
    <w:rsid w:val="00CC0ADB"/>
    <w:rsid w:val="00D16760"/>
    <w:rsid w:val="00D27A6B"/>
    <w:rsid w:val="00D52307"/>
    <w:rsid w:val="00D716C3"/>
    <w:rsid w:val="00D76677"/>
    <w:rsid w:val="00DA70EC"/>
    <w:rsid w:val="00DE09C9"/>
    <w:rsid w:val="00E06775"/>
    <w:rsid w:val="00E12ED8"/>
    <w:rsid w:val="00E13199"/>
    <w:rsid w:val="00E168BA"/>
    <w:rsid w:val="00E314B9"/>
    <w:rsid w:val="00E65741"/>
    <w:rsid w:val="00EB48F4"/>
    <w:rsid w:val="00EF299A"/>
    <w:rsid w:val="00EF72A4"/>
    <w:rsid w:val="00F23A74"/>
    <w:rsid w:val="00F37ADD"/>
    <w:rsid w:val="00F463FE"/>
    <w:rsid w:val="00F71421"/>
    <w:rsid w:val="00F9549F"/>
    <w:rsid w:val="00FB2EDA"/>
    <w:rsid w:val="00FC2852"/>
    <w:rsid w:val="00FD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201A91"/>
  <w15:chartTrackingRefBased/>
  <w15:docId w15:val="{C1CABC6D-51DB-44B9-BFC8-A750E8CD5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0821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2852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FC2852"/>
  </w:style>
  <w:style w:type="paragraph" w:styleId="Stopka">
    <w:name w:val="footer"/>
    <w:basedOn w:val="Normalny"/>
    <w:link w:val="StopkaZnak"/>
    <w:uiPriority w:val="99"/>
    <w:unhideWhenUsed/>
    <w:rsid w:val="00FC2852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FC2852"/>
  </w:style>
  <w:style w:type="paragraph" w:styleId="Akapitzlist">
    <w:name w:val="List Paragraph"/>
    <w:basedOn w:val="Normalny"/>
    <w:uiPriority w:val="34"/>
    <w:qFormat/>
    <w:rsid w:val="00630821"/>
    <w:pPr>
      <w:ind w:left="720"/>
      <w:contextualSpacing/>
    </w:pPr>
  </w:style>
  <w:style w:type="table" w:styleId="Tabela-Siatka">
    <w:name w:val="Table Grid"/>
    <w:basedOn w:val="Standardowy"/>
    <w:uiPriority w:val="39"/>
    <w:rsid w:val="00A66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6B4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Zielony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11D52-FA2F-4A66-8F9F-348761FAD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642</Words>
  <Characters>3858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Stowarzyszenie Bursztynowy Pasaż NIP 587 163 33 43</dc:creator>
  <cp:keywords/>
  <dc:description/>
  <cp:lastModifiedBy>KASZUBSKA DROGA</cp:lastModifiedBy>
  <cp:revision>2</cp:revision>
  <cp:lastPrinted>2024-09-04T10:45:00Z</cp:lastPrinted>
  <dcterms:created xsi:type="dcterms:W3CDTF">2025-11-27T09:16:00Z</dcterms:created>
  <dcterms:modified xsi:type="dcterms:W3CDTF">2025-11-27T09:16:00Z</dcterms:modified>
</cp:coreProperties>
</file>